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ED" w:rsidRPr="004A44DE" w:rsidRDefault="006D52ED" w:rsidP="006D52ED">
      <w:pPr>
        <w:jc w:val="right"/>
        <w:rPr>
          <w:rFonts w:ascii="Times New Roman" w:hAnsi="Times New Roman" w:cs="Times New Roman"/>
          <w:sz w:val="26"/>
          <w:szCs w:val="26"/>
        </w:rPr>
      </w:pPr>
      <w:r w:rsidRPr="004A44DE">
        <w:rPr>
          <w:rFonts w:ascii="Times New Roman" w:hAnsi="Times New Roman" w:cs="Times New Roman"/>
          <w:sz w:val="26"/>
          <w:szCs w:val="26"/>
        </w:rPr>
        <w:t xml:space="preserve">Приложение </w:t>
      </w:r>
      <w:r w:rsidR="00FB0B1F" w:rsidRPr="004A44DE">
        <w:rPr>
          <w:rFonts w:ascii="Times New Roman" w:hAnsi="Times New Roman" w:cs="Times New Roman"/>
          <w:sz w:val="26"/>
          <w:szCs w:val="26"/>
        </w:rPr>
        <w:t>4</w:t>
      </w:r>
    </w:p>
    <w:tbl>
      <w:tblPr>
        <w:tblW w:w="9889" w:type="dxa"/>
        <w:tblCellMar>
          <w:left w:w="0" w:type="dxa"/>
          <w:right w:w="0" w:type="dxa"/>
        </w:tblCellMar>
        <w:tblLook w:val="04A0" w:firstRow="1" w:lastRow="0" w:firstColumn="1" w:lastColumn="0" w:noHBand="0" w:noVBand="1"/>
      </w:tblPr>
      <w:tblGrid>
        <w:gridCol w:w="6680"/>
        <w:gridCol w:w="3209"/>
      </w:tblGrid>
      <w:tr w:rsidR="006D52ED" w:rsidRPr="005C3980" w:rsidTr="005C3980">
        <w:trPr>
          <w:trHeight w:val="815"/>
        </w:trPr>
        <w:tc>
          <w:tcPr>
            <w:tcW w:w="9889"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rsidR="006D52ED" w:rsidRPr="005C3980" w:rsidRDefault="006D52ED" w:rsidP="006D52ED">
            <w:pPr>
              <w:spacing w:after="0" w:line="240" w:lineRule="auto"/>
              <w:textAlignment w:val="baseline"/>
              <w:rPr>
                <w:rFonts w:ascii="Arial" w:eastAsia="Times New Roman" w:hAnsi="Arial" w:cs="Arial"/>
                <w:sz w:val="26"/>
                <w:szCs w:val="26"/>
              </w:rPr>
            </w:pPr>
            <w:r w:rsidRPr="005C3980">
              <w:rPr>
                <w:rFonts w:ascii="Times New Roman" w:eastAsia="Times New Roman" w:hAnsi="Times New Roman" w:cs="Times New Roman"/>
                <w:color w:val="000000"/>
                <w:kern w:val="24"/>
                <w:sz w:val="26"/>
                <w:szCs w:val="26"/>
              </w:rPr>
              <w:t xml:space="preserve">Информация о предлагаемых для софинансирования гуманитарных проектах </w:t>
            </w:r>
          </w:p>
          <w:p w:rsidR="006D52ED" w:rsidRPr="005C3980" w:rsidRDefault="006D52ED" w:rsidP="006D52ED">
            <w:pPr>
              <w:spacing w:after="0" w:line="240" w:lineRule="auto"/>
              <w:textAlignment w:val="baseline"/>
              <w:rPr>
                <w:rFonts w:ascii="Arial" w:eastAsia="Times New Roman" w:hAnsi="Arial" w:cs="Arial"/>
                <w:sz w:val="26"/>
                <w:szCs w:val="26"/>
              </w:rPr>
            </w:pPr>
            <w:r w:rsidRPr="005C3980">
              <w:rPr>
                <w:rFonts w:ascii="Times New Roman" w:eastAsia="Times New Roman" w:hAnsi="Times New Roman" w:cs="Times New Roman"/>
                <w:color w:val="000000"/>
                <w:kern w:val="24"/>
                <w:sz w:val="26"/>
                <w:szCs w:val="26"/>
              </w:rPr>
              <w:t>(</w:t>
            </w:r>
            <w:r w:rsidRPr="005C3980">
              <w:rPr>
                <w:rFonts w:ascii="Times New Roman" w:eastAsia="Times New Roman" w:hAnsi="Times New Roman" w:cs="Times New Roman"/>
                <w:i/>
                <w:iCs/>
                <w:color w:val="000000"/>
                <w:kern w:val="24"/>
                <w:sz w:val="26"/>
                <w:szCs w:val="26"/>
              </w:rPr>
              <w:t>заполняется на русском и английском языках</w:t>
            </w:r>
            <w:r w:rsidRPr="005C3980">
              <w:rPr>
                <w:rFonts w:ascii="Times New Roman" w:eastAsia="Times New Roman" w:hAnsi="Times New Roman" w:cs="Times New Roman"/>
                <w:color w:val="000000"/>
                <w:kern w:val="24"/>
                <w:sz w:val="26"/>
                <w:szCs w:val="26"/>
              </w:rPr>
              <w:t>)</w:t>
            </w:r>
          </w:p>
        </w:tc>
      </w:tr>
      <w:tr w:rsidR="006D52ED" w:rsidRPr="000D7590" w:rsidTr="009E0C4B">
        <w:trPr>
          <w:trHeight w:val="157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C934A3" w:rsidRDefault="006D52ED" w:rsidP="008E10A0">
            <w:pPr>
              <w:rPr>
                <w:rFonts w:ascii="Times New Roman" w:hAnsi="Times New Roman" w:cs="Times New Roman"/>
                <w:sz w:val="26"/>
                <w:szCs w:val="26"/>
              </w:rPr>
            </w:pPr>
            <w:r w:rsidRPr="005C3980">
              <w:rPr>
                <w:rFonts w:ascii="Times New Roman" w:eastAsia="Times New Roman" w:hAnsi="Times New Roman" w:cs="Times New Roman"/>
                <w:color w:val="000000"/>
                <w:kern w:val="24"/>
                <w:sz w:val="26"/>
                <w:szCs w:val="26"/>
              </w:rPr>
              <w:t xml:space="preserve">1.  Наименование проекта: </w:t>
            </w:r>
            <w:r w:rsidR="008E10A0" w:rsidRPr="00C934A3">
              <w:rPr>
                <w:rFonts w:ascii="Times New Roman" w:hAnsi="Times New Roman" w:cs="Times New Roman"/>
                <w:sz w:val="26"/>
                <w:szCs w:val="26"/>
              </w:rPr>
              <w:t>«Право на будущее» («кризисная» комната для социально-уязвимых категорий населения)</w:t>
            </w:r>
          </w:p>
          <w:p w:rsidR="00C934A3" w:rsidRPr="00C934A3" w:rsidRDefault="00C934A3" w:rsidP="008E10A0">
            <w:pPr>
              <w:rPr>
                <w:rFonts w:ascii="Times New Roman" w:hAnsi="Times New Roman" w:cs="Times New Roman"/>
                <w:sz w:val="26"/>
                <w:szCs w:val="26"/>
                <w:lang w:val="en-US"/>
              </w:rPr>
            </w:pPr>
            <w:r>
              <w:rPr>
                <w:rFonts w:ascii="Times New Roman" w:hAnsi="Times New Roman" w:cs="Times New Roman"/>
                <w:sz w:val="26"/>
                <w:szCs w:val="26"/>
                <w:lang w:val="en-US"/>
              </w:rPr>
              <w:t xml:space="preserve">Project name: </w:t>
            </w:r>
            <w:r w:rsidRPr="00C934A3">
              <w:rPr>
                <w:rFonts w:ascii="Times New Roman" w:hAnsi="Times New Roman" w:cs="Times New Roman"/>
                <w:sz w:val="26"/>
                <w:szCs w:val="26"/>
                <w:lang w:val="en-US"/>
              </w:rPr>
              <w:t>«</w:t>
            </w:r>
            <w:r>
              <w:rPr>
                <w:rFonts w:ascii="Times New Roman" w:hAnsi="Times New Roman" w:cs="Times New Roman"/>
                <w:sz w:val="26"/>
                <w:szCs w:val="26"/>
                <w:lang w:val="en-US"/>
              </w:rPr>
              <w:t>Right to the future</w:t>
            </w:r>
            <w:r w:rsidRPr="00C934A3">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C934A3">
              <w:rPr>
                <w:rFonts w:ascii="Times New Roman" w:hAnsi="Times New Roman" w:cs="Times New Roman"/>
                <w:sz w:val="26"/>
                <w:szCs w:val="26"/>
                <w:lang w:val="en-US"/>
              </w:rPr>
              <w:t>«</w:t>
            </w:r>
            <w:r>
              <w:rPr>
                <w:rFonts w:ascii="Times New Roman" w:hAnsi="Times New Roman" w:cs="Times New Roman"/>
                <w:sz w:val="26"/>
                <w:szCs w:val="26"/>
                <w:lang w:val="en-US"/>
              </w:rPr>
              <w:t>crisis</w:t>
            </w:r>
            <w:r w:rsidRPr="00C934A3">
              <w:rPr>
                <w:rFonts w:ascii="Times New Roman" w:hAnsi="Times New Roman" w:cs="Times New Roman"/>
                <w:sz w:val="26"/>
                <w:szCs w:val="26"/>
                <w:lang w:val="en-US"/>
              </w:rPr>
              <w:t>» room for socially vulnerable categories of the population)</w:t>
            </w:r>
          </w:p>
        </w:tc>
      </w:tr>
      <w:tr w:rsidR="006D52ED" w:rsidRPr="005C3980"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Default="006D52ED"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 xml:space="preserve">2. Срок реализации проекта: </w:t>
            </w:r>
            <w:r w:rsidR="008E10A0" w:rsidRPr="005C3980">
              <w:rPr>
                <w:rFonts w:ascii="Times New Roman" w:eastAsia="Times New Roman" w:hAnsi="Times New Roman" w:cs="Times New Roman"/>
                <w:color w:val="000000"/>
                <w:kern w:val="24"/>
                <w:sz w:val="26"/>
                <w:szCs w:val="26"/>
              </w:rPr>
              <w:t>1 год</w:t>
            </w:r>
          </w:p>
          <w:p w:rsidR="00C934A3" w:rsidRDefault="00C934A3"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eastAsia="Times New Roman" w:hAnsi="Arial" w:cs="Arial"/>
                <w:sz w:val="26"/>
                <w:szCs w:val="26"/>
              </w:rPr>
            </w:pPr>
          </w:p>
          <w:p w:rsidR="00C934A3" w:rsidRPr="00C934A3" w:rsidRDefault="00C934A3"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sz w:val="26"/>
                <w:szCs w:val="26"/>
              </w:rPr>
            </w:pPr>
            <w:proofErr w:type="spellStart"/>
            <w:r w:rsidRPr="00C934A3">
              <w:rPr>
                <w:rFonts w:ascii="Times New Roman" w:eastAsia="Times New Roman" w:hAnsi="Times New Roman" w:cs="Times New Roman"/>
                <w:sz w:val="26"/>
                <w:szCs w:val="26"/>
              </w:rPr>
              <w:t>Project</w:t>
            </w:r>
            <w:proofErr w:type="spellEnd"/>
            <w:r w:rsidRPr="00C934A3">
              <w:rPr>
                <w:rFonts w:ascii="Times New Roman" w:eastAsia="Times New Roman" w:hAnsi="Times New Roman" w:cs="Times New Roman"/>
                <w:sz w:val="26"/>
                <w:szCs w:val="26"/>
              </w:rPr>
              <w:t xml:space="preserve"> </w:t>
            </w:r>
            <w:proofErr w:type="spellStart"/>
            <w:r w:rsidRPr="00C934A3">
              <w:rPr>
                <w:rFonts w:ascii="Times New Roman" w:eastAsia="Times New Roman" w:hAnsi="Times New Roman" w:cs="Times New Roman"/>
                <w:sz w:val="26"/>
                <w:szCs w:val="26"/>
              </w:rPr>
              <w:t>duration</w:t>
            </w:r>
            <w:proofErr w:type="spellEnd"/>
            <w:r w:rsidRPr="00C934A3">
              <w:rPr>
                <w:rFonts w:ascii="Times New Roman" w:eastAsia="Times New Roman" w:hAnsi="Times New Roman" w:cs="Times New Roman"/>
                <w:sz w:val="26"/>
                <w:szCs w:val="26"/>
              </w:rPr>
              <w:t xml:space="preserve">: 1 </w:t>
            </w:r>
            <w:proofErr w:type="spellStart"/>
            <w:r w:rsidRPr="00C934A3">
              <w:rPr>
                <w:rFonts w:ascii="Times New Roman" w:eastAsia="Times New Roman" w:hAnsi="Times New Roman" w:cs="Times New Roman"/>
                <w:sz w:val="26"/>
                <w:szCs w:val="26"/>
              </w:rPr>
              <w:t>year</w:t>
            </w:r>
            <w:proofErr w:type="spellEnd"/>
          </w:p>
        </w:tc>
      </w:tr>
      <w:tr w:rsidR="006D52ED" w:rsidRPr="000D7590"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34A3" w:rsidRPr="005C3980" w:rsidRDefault="006D52ED" w:rsidP="006D52ED">
            <w:pPr>
              <w:spacing w:after="0" w:line="240" w:lineRule="auto"/>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3. Организация – заявитель, предлагающая проект:</w:t>
            </w:r>
          </w:p>
          <w:p w:rsidR="006D52ED" w:rsidRDefault="008E10A0" w:rsidP="006D52ED">
            <w:pPr>
              <w:spacing w:after="0" w:line="240" w:lineRule="auto"/>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Государственное учреждение «Территориальный центр социального обслуживания населения Первомайского района г.Витебска»</w:t>
            </w:r>
          </w:p>
          <w:p w:rsidR="002602F1" w:rsidRDefault="002602F1" w:rsidP="006D52ED">
            <w:pPr>
              <w:spacing w:after="0" w:line="240" w:lineRule="auto"/>
              <w:textAlignment w:val="baseline"/>
              <w:rPr>
                <w:rFonts w:ascii="Times New Roman" w:eastAsia="Times New Roman" w:hAnsi="Times New Roman" w:cs="Times New Roman"/>
                <w:color w:val="000000"/>
                <w:kern w:val="24"/>
                <w:sz w:val="26"/>
                <w:szCs w:val="26"/>
              </w:rPr>
            </w:pPr>
          </w:p>
          <w:p w:rsidR="00C934A3" w:rsidRPr="00C934A3" w:rsidRDefault="00C934A3" w:rsidP="006D52ED">
            <w:pPr>
              <w:spacing w:after="0" w:line="240" w:lineRule="auto"/>
              <w:textAlignment w:val="baseline"/>
              <w:rPr>
                <w:rFonts w:ascii="Times New Roman" w:eastAsia="Times New Roman" w:hAnsi="Times New Roman" w:cs="Times New Roman"/>
                <w:color w:val="000000"/>
                <w:kern w:val="24"/>
                <w:sz w:val="26"/>
                <w:szCs w:val="26"/>
                <w:lang w:val="en-US"/>
              </w:rPr>
            </w:pPr>
            <w:r w:rsidRPr="00C934A3">
              <w:rPr>
                <w:rFonts w:ascii="Times New Roman" w:eastAsia="Times New Roman" w:hAnsi="Times New Roman" w:cs="Times New Roman"/>
                <w:color w:val="000000"/>
                <w:kern w:val="24"/>
                <w:sz w:val="26"/>
                <w:szCs w:val="26"/>
                <w:lang w:val="en-US"/>
              </w:rPr>
              <w:t>The applicant, the proposed project:</w:t>
            </w:r>
          </w:p>
          <w:p w:rsidR="00C934A3" w:rsidRPr="00C934A3" w:rsidRDefault="00C934A3" w:rsidP="006D52ED">
            <w:pPr>
              <w:spacing w:after="0" w:line="240" w:lineRule="auto"/>
              <w:textAlignment w:val="baseline"/>
              <w:rPr>
                <w:rFonts w:ascii="Times New Roman" w:eastAsia="Times New Roman" w:hAnsi="Times New Roman" w:cs="Times New Roman"/>
                <w:color w:val="000000"/>
                <w:kern w:val="24"/>
                <w:sz w:val="26"/>
                <w:szCs w:val="26"/>
                <w:lang w:val="en-US"/>
              </w:rPr>
            </w:pPr>
            <w:r w:rsidRPr="00C934A3">
              <w:rPr>
                <w:rFonts w:ascii="Times New Roman" w:eastAsia="Times New Roman" w:hAnsi="Times New Roman" w:cs="Times New Roman"/>
                <w:color w:val="000000"/>
                <w:kern w:val="24"/>
                <w:sz w:val="26"/>
                <w:szCs w:val="26"/>
                <w:lang w:val="en-US"/>
              </w:rPr>
              <w:t>Public institution «</w:t>
            </w:r>
            <w:r w:rsidR="00B97DE6">
              <w:rPr>
                <w:rFonts w:ascii="Times New Roman" w:eastAsia="Times New Roman" w:hAnsi="Times New Roman" w:cs="Times New Roman"/>
                <w:sz w:val="26"/>
                <w:szCs w:val="26"/>
                <w:lang w:val="en-US"/>
              </w:rPr>
              <w:t>Territorial Social Service Cent</w:t>
            </w:r>
            <w:r w:rsidRPr="00C934A3">
              <w:rPr>
                <w:rFonts w:ascii="Times New Roman" w:eastAsia="Times New Roman" w:hAnsi="Times New Roman" w:cs="Times New Roman"/>
                <w:sz w:val="26"/>
                <w:szCs w:val="26"/>
                <w:lang w:val="en-US"/>
              </w:rPr>
              <w:t>e</w:t>
            </w:r>
            <w:r w:rsidR="00B97DE6">
              <w:rPr>
                <w:rFonts w:ascii="Times New Roman" w:eastAsia="Times New Roman" w:hAnsi="Times New Roman" w:cs="Times New Roman"/>
                <w:sz w:val="26"/>
                <w:szCs w:val="26"/>
                <w:lang w:val="en-US"/>
              </w:rPr>
              <w:t>r</w:t>
            </w:r>
            <w:r w:rsidRPr="00C934A3">
              <w:rPr>
                <w:rFonts w:ascii="Times New Roman" w:eastAsia="Times New Roman" w:hAnsi="Times New Roman" w:cs="Times New Roman"/>
                <w:sz w:val="26"/>
                <w:szCs w:val="26"/>
                <w:lang w:val="en-US"/>
              </w:rPr>
              <w:t xml:space="preserve"> of </w:t>
            </w:r>
            <w:proofErr w:type="spellStart"/>
            <w:r w:rsidRPr="00C934A3">
              <w:rPr>
                <w:rFonts w:ascii="Times New Roman" w:eastAsia="Times New Roman" w:hAnsi="Times New Roman" w:cs="Times New Roman"/>
                <w:sz w:val="26"/>
                <w:szCs w:val="26"/>
                <w:lang w:val="en-US"/>
              </w:rPr>
              <w:t>Pervomaysky</w:t>
            </w:r>
            <w:proofErr w:type="spellEnd"/>
            <w:r w:rsidRPr="00C934A3">
              <w:rPr>
                <w:rFonts w:ascii="Times New Roman" w:eastAsia="Times New Roman" w:hAnsi="Times New Roman" w:cs="Times New Roman"/>
                <w:sz w:val="26"/>
                <w:szCs w:val="26"/>
                <w:lang w:val="en-US"/>
              </w:rPr>
              <w:t xml:space="preserve"> District»</w:t>
            </w:r>
          </w:p>
        </w:tc>
      </w:tr>
      <w:tr w:rsidR="006D52ED" w:rsidRPr="000D7590"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C7A8C" w:rsidRPr="005C3980" w:rsidRDefault="006D52ED" w:rsidP="008E10A0">
            <w:pPr>
              <w:jc w:val="both"/>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4. Цели проекта:</w:t>
            </w:r>
            <w:r w:rsidR="008E10A0" w:rsidRPr="005C3980">
              <w:rPr>
                <w:rFonts w:ascii="Times New Roman" w:eastAsia="Times New Roman" w:hAnsi="Times New Roman" w:cs="Times New Roman"/>
                <w:color w:val="000000"/>
                <w:kern w:val="24"/>
                <w:sz w:val="26"/>
                <w:szCs w:val="26"/>
              </w:rPr>
              <w:t xml:space="preserve"> </w:t>
            </w:r>
          </w:p>
          <w:p w:rsidR="008E10A0" w:rsidRPr="005C3980" w:rsidRDefault="008E10A0" w:rsidP="008E10A0">
            <w:pPr>
              <w:jc w:val="both"/>
              <w:rPr>
                <w:rFonts w:ascii="Times New Roman" w:hAnsi="Times New Roman" w:cs="Times New Roman"/>
                <w:sz w:val="26"/>
                <w:szCs w:val="26"/>
              </w:rPr>
            </w:pPr>
            <w:r w:rsidRPr="005C3980">
              <w:rPr>
                <w:rFonts w:ascii="Times New Roman" w:hAnsi="Times New Roman" w:cs="Times New Roman"/>
                <w:sz w:val="26"/>
                <w:szCs w:val="26"/>
              </w:rPr>
              <w:t xml:space="preserve">Предоставление временного приюта в </w:t>
            </w:r>
            <w:r w:rsidR="007C7A8C" w:rsidRPr="005C3980">
              <w:rPr>
                <w:rFonts w:ascii="Times New Roman" w:hAnsi="Times New Roman" w:cs="Times New Roman"/>
                <w:sz w:val="26"/>
                <w:szCs w:val="26"/>
              </w:rPr>
              <w:t xml:space="preserve">специально оборудованной </w:t>
            </w:r>
            <w:r w:rsidRPr="005C3980">
              <w:rPr>
                <w:rFonts w:ascii="Times New Roman" w:hAnsi="Times New Roman" w:cs="Times New Roman"/>
                <w:sz w:val="26"/>
                <w:szCs w:val="26"/>
              </w:rPr>
              <w:t xml:space="preserve">«кризисной» комнате гражданам, по объективным </w:t>
            </w:r>
            <w:proofErr w:type="gramStart"/>
            <w:r w:rsidRPr="005C3980">
              <w:rPr>
                <w:rFonts w:ascii="Times New Roman" w:hAnsi="Times New Roman" w:cs="Times New Roman"/>
                <w:sz w:val="26"/>
                <w:szCs w:val="26"/>
              </w:rPr>
              <w:t>причинам</w:t>
            </w:r>
            <w:proofErr w:type="gramEnd"/>
            <w:r w:rsidRPr="005C3980">
              <w:rPr>
                <w:rFonts w:ascii="Times New Roman" w:hAnsi="Times New Roman" w:cs="Times New Roman"/>
                <w:sz w:val="26"/>
                <w:szCs w:val="26"/>
              </w:rPr>
              <w:t xml:space="preserve"> утратившим возможность нахождения по </w:t>
            </w:r>
            <w:r w:rsidR="007C7A8C" w:rsidRPr="005C3980">
              <w:rPr>
                <w:rFonts w:ascii="Times New Roman" w:hAnsi="Times New Roman" w:cs="Times New Roman"/>
                <w:sz w:val="26"/>
                <w:szCs w:val="26"/>
              </w:rPr>
              <w:t xml:space="preserve">постоянному </w:t>
            </w:r>
            <w:r w:rsidRPr="005C3980">
              <w:rPr>
                <w:rFonts w:ascii="Times New Roman" w:hAnsi="Times New Roman" w:cs="Times New Roman"/>
                <w:sz w:val="26"/>
                <w:szCs w:val="26"/>
              </w:rPr>
              <w:t>мест</w:t>
            </w:r>
            <w:r w:rsidR="007C7A8C" w:rsidRPr="005C3980">
              <w:rPr>
                <w:rFonts w:ascii="Times New Roman" w:hAnsi="Times New Roman" w:cs="Times New Roman"/>
                <w:sz w:val="26"/>
                <w:szCs w:val="26"/>
              </w:rPr>
              <w:t>у жительства, находящимся в опасном для здоровья и жизни состоянии (испытавшим психофизическое насилие, состоящим в конфликте с другими членами семьи)</w:t>
            </w:r>
          </w:p>
          <w:p w:rsidR="006D52ED" w:rsidRPr="005C3980" w:rsidRDefault="008E10A0" w:rsidP="007C7A8C">
            <w:pPr>
              <w:jc w:val="both"/>
              <w:rPr>
                <w:rFonts w:ascii="Times New Roman" w:hAnsi="Times New Roman" w:cs="Times New Roman"/>
                <w:sz w:val="26"/>
                <w:szCs w:val="26"/>
              </w:rPr>
            </w:pPr>
            <w:r w:rsidRPr="005C3980">
              <w:rPr>
                <w:rFonts w:ascii="Times New Roman" w:hAnsi="Times New Roman" w:cs="Times New Roman"/>
                <w:sz w:val="26"/>
                <w:szCs w:val="26"/>
              </w:rPr>
              <w:t>Социально-психологическая адаптация и реабилитация социально-уязвимых категорий граждан, находящихся в кризисном состоянии, на основе дух</w:t>
            </w:r>
            <w:r w:rsidR="007C7A8C" w:rsidRPr="005C3980">
              <w:rPr>
                <w:rFonts w:ascii="Times New Roman" w:hAnsi="Times New Roman" w:cs="Times New Roman"/>
                <w:sz w:val="26"/>
                <w:szCs w:val="26"/>
              </w:rPr>
              <w:t>овно-нравственного просвещения</w:t>
            </w:r>
          </w:p>
          <w:p w:rsidR="007C7A8C" w:rsidRPr="005C3980" w:rsidRDefault="007C7A8C" w:rsidP="007C7A8C">
            <w:pPr>
              <w:jc w:val="both"/>
              <w:rPr>
                <w:rFonts w:ascii="Times New Roman" w:hAnsi="Times New Roman" w:cs="Times New Roman"/>
                <w:sz w:val="26"/>
                <w:szCs w:val="26"/>
              </w:rPr>
            </w:pPr>
            <w:r w:rsidRPr="005C3980">
              <w:rPr>
                <w:rFonts w:ascii="Times New Roman" w:hAnsi="Times New Roman" w:cs="Times New Roman"/>
                <w:sz w:val="26"/>
                <w:szCs w:val="26"/>
              </w:rPr>
              <w:t xml:space="preserve">Предоставление комплекса психологических услуг по профилактике домашнего насилия, преодолению его последствий </w:t>
            </w:r>
          </w:p>
          <w:p w:rsidR="007C7A8C" w:rsidRDefault="007C7A8C" w:rsidP="007C7A8C">
            <w:pPr>
              <w:jc w:val="both"/>
              <w:rPr>
                <w:rFonts w:ascii="Times New Roman" w:hAnsi="Times New Roman" w:cs="Times New Roman"/>
                <w:sz w:val="26"/>
                <w:szCs w:val="26"/>
              </w:rPr>
            </w:pPr>
            <w:r w:rsidRPr="005C3980">
              <w:rPr>
                <w:rFonts w:ascii="Times New Roman" w:hAnsi="Times New Roman" w:cs="Times New Roman"/>
                <w:sz w:val="26"/>
                <w:szCs w:val="26"/>
              </w:rPr>
              <w:t>Привлечение внимания общества к проблеме домашнего насилия</w:t>
            </w:r>
          </w:p>
          <w:p w:rsidR="00C934A3" w:rsidRPr="00C934A3" w:rsidRDefault="00C934A3" w:rsidP="00C934A3">
            <w:pPr>
              <w:jc w:val="both"/>
              <w:rPr>
                <w:rFonts w:ascii="Times New Roman" w:hAnsi="Times New Roman" w:cs="Times New Roman"/>
                <w:sz w:val="26"/>
                <w:szCs w:val="26"/>
                <w:lang w:val="en-US"/>
              </w:rPr>
            </w:pPr>
            <w:r w:rsidRPr="00C934A3">
              <w:rPr>
                <w:rFonts w:ascii="Times New Roman" w:hAnsi="Times New Roman" w:cs="Times New Roman"/>
                <w:sz w:val="26"/>
                <w:szCs w:val="26"/>
                <w:lang w:val="en-US"/>
              </w:rPr>
              <w:t xml:space="preserve">Project objective: </w:t>
            </w:r>
          </w:p>
          <w:p w:rsidR="00C934A3" w:rsidRPr="00C934A3" w:rsidRDefault="00C934A3" w:rsidP="00C934A3">
            <w:pPr>
              <w:jc w:val="both"/>
              <w:rPr>
                <w:rFonts w:ascii="Times New Roman" w:hAnsi="Times New Roman" w:cs="Times New Roman"/>
                <w:sz w:val="26"/>
                <w:szCs w:val="26"/>
                <w:lang w:val="en-US"/>
              </w:rPr>
            </w:pPr>
            <w:r w:rsidRPr="00C934A3">
              <w:rPr>
                <w:rFonts w:ascii="Times New Roman" w:hAnsi="Times New Roman" w:cs="Times New Roman"/>
                <w:sz w:val="26"/>
                <w:szCs w:val="26"/>
                <w:lang w:val="en-US"/>
              </w:rPr>
              <w:t>Providing temporary shelter in a specially equipped "crisis" room for citizens who, for objective reasons, have lost the opportunity to stay at a permanent place of residence, are in a dangerous state for health and life (who have experienced psychophysical violence, in conflict with other family members)</w:t>
            </w:r>
          </w:p>
          <w:p w:rsidR="00C934A3" w:rsidRPr="00C934A3" w:rsidRDefault="00C934A3" w:rsidP="00C934A3">
            <w:pPr>
              <w:jc w:val="both"/>
              <w:rPr>
                <w:rFonts w:ascii="Times New Roman" w:hAnsi="Times New Roman" w:cs="Times New Roman"/>
                <w:sz w:val="26"/>
                <w:szCs w:val="26"/>
                <w:lang w:val="en-US"/>
              </w:rPr>
            </w:pPr>
            <w:r w:rsidRPr="00C934A3">
              <w:rPr>
                <w:rFonts w:ascii="Times New Roman" w:hAnsi="Times New Roman" w:cs="Times New Roman"/>
                <w:sz w:val="26"/>
                <w:szCs w:val="26"/>
                <w:lang w:val="en-US"/>
              </w:rPr>
              <w:t>Socio-psychological adaptation and rehabilitation of socially vulnerable categories of citizens in crisis, on the basis of spiritual and moral education</w:t>
            </w:r>
          </w:p>
          <w:p w:rsidR="00C934A3" w:rsidRPr="00C934A3" w:rsidRDefault="00C934A3" w:rsidP="00C934A3">
            <w:pPr>
              <w:jc w:val="both"/>
              <w:rPr>
                <w:rFonts w:ascii="Times New Roman" w:hAnsi="Times New Roman" w:cs="Times New Roman"/>
                <w:sz w:val="26"/>
                <w:szCs w:val="26"/>
                <w:lang w:val="en-US"/>
              </w:rPr>
            </w:pPr>
            <w:r w:rsidRPr="00C934A3">
              <w:rPr>
                <w:rFonts w:ascii="Times New Roman" w:hAnsi="Times New Roman" w:cs="Times New Roman"/>
                <w:sz w:val="26"/>
                <w:szCs w:val="26"/>
                <w:lang w:val="en-US"/>
              </w:rPr>
              <w:t xml:space="preserve">Providing a range of psychological services to prevent domestic violence and overcome its consequences </w:t>
            </w:r>
          </w:p>
          <w:p w:rsidR="00C934A3" w:rsidRPr="00C934A3" w:rsidRDefault="00C934A3" w:rsidP="00C934A3">
            <w:pPr>
              <w:jc w:val="both"/>
              <w:rPr>
                <w:rFonts w:ascii="Times New Roman" w:hAnsi="Times New Roman" w:cs="Times New Roman"/>
                <w:sz w:val="26"/>
                <w:szCs w:val="26"/>
                <w:lang w:val="en-US"/>
              </w:rPr>
            </w:pPr>
            <w:r w:rsidRPr="00C934A3">
              <w:rPr>
                <w:rFonts w:ascii="Times New Roman" w:hAnsi="Times New Roman" w:cs="Times New Roman"/>
                <w:sz w:val="26"/>
                <w:szCs w:val="26"/>
                <w:lang w:val="en-US"/>
              </w:rPr>
              <w:lastRenderedPageBreak/>
              <w:t>Drawing public attention to the problem of domestic violence</w:t>
            </w:r>
          </w:p>
        </w:tc>
      </w:tr>
      <w:tr w:rsidR="006D52ED" w:rsidRPr="000D7590"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C7A8C" w:rsidRPr="005C3980" w:rsidRDefault="006D52ED" w:rsidP="008E10A0">
            <w:pPr>
              <w:jc w:val="both"/>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lastRenderedPageBreak/>
              <w:t xml:space="preserve">5. Задачи, планируемые к выполнению в рамках реализации проекта: </w:t>
            </w:r>
          </w:p>
          <w:p w:rsidR="008E10A0" w:rsidRPr="005C3980" w:rsidRDefault="008E10A0" w:rsidP="008E10A0">
            <w:pPr>
              <w:jc w:val="both"/>
              <w:rPr>
                <w:rFonts w:ascii="Times New Roman" w:hAnsi="Times New Roman" w:cs="Times New Roman"/>
                <w:sz w:val="26"/>
                <w:szCs w:val="26"/>
              </w:rPr>
            </w:pPr>
            <w:r w:rsidRPr="005C3980">
              <w:rPr>
                <w:rFonts w:ascii="Times New Roman" w:hAnsi="Times New Roman" w:cs="Times New Roman"/>
                <w:sz w:val="26"/>
                <w:szCs w:val="26"/>
              </w:rPr>
              <w:t>Благоустройство «кризисной» комнаты (косметический ремонт, приобретение необходимой мебели, приобретение необходимого технического оборудования, постельного белья, средств личной гигиены, медикаментов, продуктов питания);</w:t>
            </w:r>
          </w:p>
          <w:p w:rsidR="007C7A8C" w:rsidRPr="005C3980" w:rsidRDefault="008E10A0" w:rsidP="008E10A0">
            <w:pPr>
              <w:jc w:val="both"/>
              <w:rPr>
                <w:rFonts w:ascii="Times New Roman" w:hAnsi="Times New Roman" w:cs="Times New Roman"/>
                <w:sz w:val="26"/>
                <w:szCs w:val="26"/>
              </w:rPr>
            </w:pPr>
            <w:r w:rsidRPr="005C3980">
              <w:rPr>
                <w:rFonts w:ascii="Times New Roman" w:hAnsi="Times New Roman" w:cs="Times New Roman"/>
                <w:sz w:val="26"/>
                <w:szCs w:val="26"/>
              </w:rPr>
              <w:t>Содействие социальной реабилитации граждан, находящихся в трудной жизненной ситуации, путем организации межведомственного взаимодействия заинтересованных учреждений, организаций (религиозных, государственных, обществе</w:t>
            </w:r>
            <w:r w:rsidR="007C7A8C" w:rsidRPr="005C3980">
              <w:rPr>
                <w:rFonts w:ascii="Times New Roman" w:hAnsi="Times New Roman" w:cs="Times New Roman"/>
                <w:sz w:val="26"/>
                <w:szCs w:val="26"/>
              </w:rPr>
              <w:t>н</w:t>
            </w:r>
            <w:r w:rsidR="005C3980" w:rsidRPr="005C3980">
              <w:rPr>
                <w:rFonts w:ascii="Times New Roman" w:hAnsi="Times New Roman" w:cs="Times New Roman"/>
                <w:sz w:val="26"/>
                <w:szCs w:val="26"/>
              </w:rPr>
              <w:t>ны</w:t>
            </w:r>
            <w:r w:rsidR="002602F1">
              <w:rPr>
                <w:rFonts w:ascii="Times New Roman" w:hAnsi="Times New Roman" w:cs="Times New Roman"/>
                <w:sz w:val="26"/>
                <w:szCs w:val="26"/>
              </w:rPr>
              <w:t>х, б</w:t>
            </w:r>
            <w:r w:rsidR="005C3980" w:rsidRPr="005C3980">
              <w:rPr>
                <w:rFonts w:ascii="Times New Roman" w:hAnsi="Times New Roman" w:cs="Times New Roman"/>
                <w:sz w:val="26"/>
                <w:szCs w:val="26"/>
              </w:rPr>
              <w:t>лаготворительных) города;</w:t>
            </w:r>
          </w:p>
          <w:p w:rsidR="006D52ED" w:rsidRDefault="008E10A0" w:rsidP="008E10A0">
            <w:pPr>
              <w:jc w:val="both"/>
              <w:rPr>
                <w:rFonts w:ascii="Times New Roman" w:hAnsi="Times New Roman" w:cs="Times New Roman"/>
                <w:sz w:val="26"/>
                <w:szCs w:val="26"/>
              </w:rPr>
            </w:pPr>
            <w:proofErr w:type="spellStart"/>
            <w:r w:rsidRPr="005C3980">
              <w:rPr>
                <w:rFonts w:ascii="Times New Roman" w:hAnsi="Times New Roman" w:cs="Times New Roman"/>
                <w:sz w:val="26"/>
                <w:szCs w:val="26"/>
              </w:rPr>
              <w:t>Ресоциализация</w:t>
            </w:r>
            <w:proofErr w:type="spellEnd"/>
            <w:r w:rsidRPr="005C3980">
              <w:rPr>
                <w:rFonts w:ascii="Times New Roman" w:hAnsi="Times New Roman" w:cs="Times New Roman"/>
                <w:sz w:val="26"/>
                <w:szCs w:val="26"/>
              </w:rPr>
              <w:t xml:space="preserve"> граждан, находящихся в группе социального риска: православное, духовное просвещение, формирование правовой культуры, сокращение абортов.</w:t>
            </w:r>
          </w:p>
          <w:p w:rsidR="007756B9" w:rsidRPr="007756B9" w:rsidRDefault="007756B9" w:rsidP="007756B9">
            <w:pPr>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xml:space="preserve">Tasks planned for implementation within the framework of the project: </w:t>
            </w:r>
          </w:p>
          <w:p w:rsidR="007756B9" w:rsidRPr="007756B9" w:rsidRDefault="007756B9" w:rsidP="007756B9">
            <w:pPr>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Improvement of the "crisis" room (cosmetic repairs, purchase of necessary furniture, purchase of necessary technical equipment, bed linen, personal hygiene products, medicines, food);</w:t>
            </w:r>
          </w:p>
          <w:p w:rsidR="007756B9" w:rsidRPr="007756B9" w:rsidRDefault="007756B9" w:rsidP="007756B9">
            <w:pPr>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Promotion of social rehabilitation of citizens in difficult life situations, through the organization of interdepartmental interaction of interested institutions, organizations (religious, state, public, charitable) of the city;</w:t>
            </w:r>
          </w:p>
          <w:p w:rsidR="007756B9" w:rsidRPr="007756B9" w:rsidRDefault="007756B9" w:rsidP="007756B9">
            <w:pPr>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Re-socialization of citizens at social risk: Orthodox, spiritual education, formation of legal culture, reduction of abortion.</w:t>
            </w:r>
          </w:p>
        </w:tc>
      </w:tr>
      <w:tr w:rsidR="006D52ED" w:rsidRPr="000D7590"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C3980" w:rsidRPr="005C3980" w:rsidRDefault="006D52ED" w:rsidP="008E10A0">
            <w:pPr>
              <w:jc w:val="both"/>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6. Целевая группа:</w:t>
            </w:r>
            <w:r w:rsidR="008E10A0" w:rsidRPr="005C3980">
              <w:rPr>
                <w:rFonts w:ascii="Times New Roman" w:eastAsia="Times New Roman" w:hAnsi="Times New Roman" w:cs="Times New Roman"/>
                <w:color w:val="000000"/>
                <w:kern w:val="24"/>
                <w:sz w:val="26"/>
                <w:szCs w:val="26"/>
              </w:rPr>
              <w:t xml:space="preserve"> </w:t>
            </w:r>
          </w:p>
          <w:p w:rsidR="008E10A0" w:rsidRPr="005C3980" w:rsidRDefault="008E10A0" w:rsidP="005C3980">
            <w:pPr>
              <w:jc w:val="both"/>
              <w:rPr>
                <w:rFonts w:ascii="Times New Roman" w:hAnsi="Times New Roman" w:cs="Times New Roman"/>
                <w:sz w:val="26"/>
                <w:szCs w:val="26"/>
              </w:rPr>
            </w:pPr>
            <w:r w:rsidRPr="005C3980">
              <w:rPr>
                <w:rFonts w:ascii="Times New Roman" w:hAnsi="Times New Roman" w:cs="Times New Roman"/>
                <w:sz w:val="26"/>
                <w:szCs w:val="26"/>
              </w:rPr>
              <w:t xml:space="preserve">Лица, находящиеся в опасном для здоровья и жизни состоянии, связанном с конфликтом с другими членами семьи, подвергшиеся семейному насилию (женщины </w:t>
            </w:r>
            <w:r w:rsidR="005C3980" w:rsidRPr="005C3980">
              <w:rPr>
                <w:rFonts w:ascii="Times New Roman" w:hAnsi="Times New Roman" w:cs="Times New Roman"/>
                <w:sz w:val="26"/>
                <w:szCs w:val="26"/>
              </w:rPr>
              <w:t xml:space="preserve">(не имеющие детей, </w:t>
            </w:r>
            <w:r w:rsidRPr="005C3980">
              <w:rPr>
                <w:rFonts w:ascii="Times New Roman" w:hAnsi="Times New Roman" w:cs="Times New Roman"/>
                <w:sz w:val="26"/>
                <w:szCs w:val="26"/>
              </w:rPr>
              <w:t>с детьми, в ситуации «кризисной» беременности</w:t>
            </w:r>
            <w:r w:rsidR="005C3980" w:rsidRPr="005C3980">
              <w:rPr>
                <w:rFonts w:ascii="Times New Roman" w:hAnsi="Times New Roman" w:cs="Times New Roman"/>
                <w:sz w:val="26"/>
                <w:szCs w:val="26"/>
              </w:rPr>
              <w:t>, пожилые женщины), л</w:t>
            </w:r>
            <w:r w:rsidRPr="005C3980">
              <w:rPr>
                <w:rFonts w:ascii="Times New Roman" w:hAnsi="Times New Roman" w:cs="Times New Roman"/>
                <w:sz w:val="26"/>
                <w:szCs w:val="26"/>
              </w:rPr>
              <w:t>ица из числа детей-сирот, детей оставшихся без попечен</w:t>
            </w:r>
            <w:r w:rsidR="005C3980" w:rsidRPr="005C3980">
              <w:rPr>
                <w:rFonts w:ascii="Times New Roman" w:hAnsi="Times New Roman" w:cs="Times New Roman"/>
                <w:sz w:val="26"/>
                <w:szCs w:val="26"/>
              </w:rPr>
              <w:t>ия родителей (совершеннолетние), находящиеся в конфликте с родственниками.</w:t>
            </w:r>
          </w:p>
          <w:p w:rsidR="006D52ED" w:rsidRDefault="008E10A0" w:rsidP="005C3980">
            <w:pPr>
              <w:jc w:val="both"/>
              <w:rPr>
                <w:rFonts w:ascii="Times New Roman" w:hAnsi="Times New Roman" w:cs="Times New Roman"/>
                <w:sz w:val="26"/>
                <w:szCs w:val="26"/>
              </w:rPr>
            </w:pPr>
            <w:r w:rsidRPr="005C3980">
              <w:rPr>
                <w:rFonts w:ascii="Times New Roman" w:hAnsi="Times New Roman" w:cs="Times New Roman"/>
                <w:sz w:val="26"/>
                <w:szCs w:val="26"/>
              </w:rPr>
              <w:t>Услугами «кризисной» комнаты могут воспользоваться социально уязвимые граждане независимо от их возраста, национальности,  языка, расы, социального происхождения, политических убеждений.</w:t>
            </w:r>
          </w:p>
          <w:p w:rsidR="007756B9" w:rsidRPr="00B97DE6" w:rsidRDefault="007756B9" w:rsidP="007756B9">
            <w:pPr>
              <w:jc w:val="both"/>
              <w:rPr>
                <w:rFonts w:ascii="Times New Roman" w:hAnsi="Times New Roman" w:cs="Times New Roman"/>
                <w:sz w:val="26"/>
                <w:szCs w:val="26"/>
                <w:lang w:val="en-US"/>
              </w:rPr>
            </w:pPr>
            <w:r w:rsidRPr="00B97DE6">
              <w:rPr>
                <w:rFonts w:ascii="Times New Roman" w:hAnsi="Times New Roman" w:cs="Times New Roman"/>
                <w:sz w:val="26"/>
                <w:szCs w:val="26"/>
                <w:lang w:val="en-US"/>
              </w:rPr>
              <w:t xml:space="preserve">Task force: </w:t>
            </w:r>
          </w:p>
          <w:p w:rsidR="007756B9" w:rsidRPr="007756B9" w:rsidRDefault="007756B9" w:rsidP="007756B9">
            <w:pPr>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Persons who are in a dangerous state for health and life related to the conflict with other family members, subjected to family violence (women (without children, with children, in a situation of "crisis" pregnancy, elderly women), persons from among orphans, children left without parental care (adults), in conflict with relatives.</w:t>
            </w:r>
          </w:p>
          <w:p w:rsidR="007756B9" w:rsidRPr="007756B9" w:rsidRDefault="007756B9" w:rsidP="007756B9">
            <w:pPr>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xml:space="preserve">The services of the crisis room can be used by socially vulnerable citizens regardless of their </w:t>
            </w:r>
            <w:r w:rsidRPr="007756B9">
              <w:rPr>
                <w:rFonts w:ascii="Times New Roman" w:hAnsi="Times New Roman" w:cs="Times New Roman"/>
                <w:sz w:val="26"/>
                <w:szCs w:val="26"/>
                <w:lang w:val="en-US"/>
              </w:rPr>
              <w:lastRenderedPageBreak/>
              <w:t>age, nationality, language, race, social origin, political beliefs.</w:t>
            </w:r>
          </w:p>
        </w:tc>
      </w:tr>
      <w:tr w:rsidR="006D52ED" w:rsidRPr="000D7590" w:rsidTr="009E0C4B">
        <w:trPr>
          <w:trHeight w:val="151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C3980" w:rsidRPr="005C3980" w:rsidRDefault="006D52ED" w:rsidP="005C3980">
            <w:pPr>
              <w:pStyle w:val="a4"/>
              <w:jc w:val="both"/>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lastRenderedPageBreak/>
              <w:t>7. Краткое описание</w:t>
            </w:r>
            <w:r w:rsidR="008E10A0" w:rsidRPr="005C3980">
              <w:rPr>
                <w:rFonts w:ascii="Times New Roman" w:eastAsia="Times New Roman" w:hAnsi="Times New Roman" w:cs="Times New Roman"/>
                <w:color w:val="000000"/>
                <w:kern w:val="24"/>
                <w:sz w:val="26"/>
                <w:szCs w:val="26"/>
              </w:rPr>
              <w:t xml:space="preserve"> мероприятий в рамках проекта: </w:t>
            </w:r>
          </w:p>
          <w:p w:rsidR="009E0C4B" w:rsidRDefault="009E0C4B" w:rsidP="006351CD">
            <w:pPr>
              <w:pStyle w:val="a4"/>
              <w:jc w:val="both"/>
              <w:rPr>
                <w:rFonts w:ascii="Times New Roman" w:hAnsi="Times New Roman" w:cs="Times New Roman"/>
                <w:sz w:val="26"/>
                <w:szCs w:val="26"/>
              </w:rPr>
            </w:pPr>
          </w:p>
          <w:p w:rsidR="002602F1" w:rsidRDefault="008E10A0" w:rsidP="006351CD">
            <w:pPr>
              <w:pStyle w:val="a4"/>
              <w:jc w:val="both"/>
              <w:rPr>
                <w:rFonts w:ascii="Times New Roman" w:eastAsia="Times New Roman" w:hAnsi="Times New Roman" w:cs="Times New Roman"/>
                <w:sz w:val="26"/>
                <w:szCs w:val="26"/>
                <w:lang w:eastAsia="ru-RU"/>
              </w:rPr>
            </w:pPr>
            <w:r w:rsidRPr="005C3980">
              <w:rPr>
                <w:rFonts w:ascii="Times New Roman" w:hAnsi="Times New Roman" w:cs="Times New Roman"/>
                <w:sz w:val="26"/>
                <w:szCs w:val="26"/>
              </w:rPr>
              <w:t>Проект направлен на повышение уровня жизни, комплексную помощь социально уязвимым группам населения Первомайского района г. Витебска в соци</w:t>
            </w:r>
            <w:r w:rsidR="00A50A2D">
              <w:rPr>
                <w:rFonts w:ascii="Times New Roman" w:hAnsi="Times New Roman" w:cs="Times New Roman"/>
                <w:sz w:val="26"/>
                <w:szCs w:val="26"/>
              </w:rPr>
              <w:t xml:space="preserve">альной адаптации, реабилитации </w:t>
            </w:r>
            <w:r w:rsidR="005C3980">
              <w:rPr>
                <w:rFonts w:ascii="Times New Roman" w:hAnsi="Times New Roman" w:cs="Times New Roman"/>
                <w:sz w:val="26"/>
                <w:szCs w:val="26"/>
              </w:rPr>
              <w:t>через</w:t>
            </w:r>
            <w:r w:rsidR="005C3980">
              <w:rPr>
                <w:rFonts w:ascii="Times New Roman" w:eastAsia="Times New Roman" w:hAnsi="Times New Roman" w:cs="Times New Roman"/>
                <w:sz w:val="26"/>
                <w:szCs w:val="26"/>
                <w:lang w:eastAsia="ru-RU"/>
              </w:rPr>
              <w:t xml:space="preserve">: </w:t>
            </w:r>
          </w:p>
          <w:p w:rsidR="006351CD" w:rsidRPr="002602F1" w:rsidRDefault="006351CD" w:rsidP="006351CD">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602F1">
              <w:rPr>
                <w:rFonts w:ascii="Times New Roman" w:hAnsi="Times New Roman" w:cs="Times New Roman"/>
                <w:sz w:val="26"/>
                <w:szCs w:val="26"/>
              </w:rPr>
              <w:t>-к</w:t>
            </w:r>
            <w:r w:rsidR="005C3980">
              <w:rPr>
                <w:rFonts w:ascii="Times New Roman" w:hAnsi="Times New Roman" w:cs="Times New Roman"/>
                <w:sz w:val="26"/>
                <w:szCs w:val="26"/>
              </w:rPr>
              <w:t>омплексную</w:t>
            </w:r>
            <w:r w:rsidR="008E10A0" w:rsidRPr="005C3980">
              <w:rPr>
                <w:rFonts w:ascii="Times New Roman" w:hAnsi="Times New Roman" w:cs="Times New Roman"/>
                <w:sz w:val="26"/>
                <w:szCs w:val="26"/>
              </w:rPr>
              <w:t xml:space="preserve"> пр</w:t>
            </w:r>
            <w:r w:rsidR="005C3980">
              <w:rPr>
                <w:rFonts w:ascii="Times New Roman" w:hAnsi="Times New Roman" w:cs="Times New Roman"/>
                <w:sz w:val="26"/>
                <w:szCs w:val="26"/>
              </w:rPr>
              <w:t>офилактику</w:t>
            </w:r>
            <w:r w:rsidR="008E10A0" w:rsidRPr="005C3980">
              <w:rPr>
                <w:rFonts w:ascii="Times New Roman" w:hAnsi="Times New Roman" w:cs="Times New Roman"/>
                <w:sz w:val="26"/>
                <w:szCs w:val="26"/>
              </w:rPr>
              <w:t xml:space="preserve"> домашнего насилия</w:t>
            </w:r>
            <w:r w:rsidR="001362F4">
              <w:rPr>
                <w:rFonts w:ascii="Times New Roman" w:hAnsi="Times New Roman" w:cs="Times New Roman"/>
                <w:sz w:val="26"/>
                <w:szCs w:val="26"/>
              </w:rPr>
              <w:t xml:space="preserve"> (форум </w:t>
            </w:r>
            <w:r w:rsidRPr="006351CD">
              <w:rPr>
                <w:rFonts w:ascii="Times New Roman" w:hAnsi="Times New Roman" w:cs="Times New Roman"/>
                <w:sz w:val="26"/>
                <w:szCs w:val="26"/>
              </w:rPr>
              <w:t xml:space="preserve">специалистов, работающих с пострадавшими от насилия </w:t>
            </w:r>
            <w:r w:rsidR="001362F4">
              <w:rPr>
                <w:rFonts w:ascii="Times New Roman" w:hAnsi="Times New Roman" w:cs="Times New Roman"/>
                <w:sz w:val="26"/>
                <w:szCs w:val="26"/>
              </w:rPr>
              <w:t xml:space="preserve">«Дом без насилия» для обмена опытом работы и повышения компетентности), </w:t>
            </w:r>
          </w:p>
          <w:p w:rsidR="006351CD" w:rsidRDefault="002602F1" w:rsidP="006351CD">
            <w:pPr>
              <w:pStyle w:val="a4"/>
              <w:jc w:val="both"/>
              <w:rPr>
                <w:rFonts w:ascii="Times New Roman" w:hAnsi="Times New Roman" w:cs="Times New Roman"/>
                <w:sz w:val="26"/>
                <w:szCs w:val="26"/>
              </w:rPr>
            </w:pPr>
            <w:r>
              <w:rPr>
                <w:rFonts w:ascii="Times New Roman" w:hAnsi="Times New Roman" w:cs="Times New Roman"/>
                <w:sz w:val="26"/>
                <w:szCs w:val="26"/>
              </w:rPr>
              <w:t>- п</w:t>
            </w:r>
            <w:r w:rsidR="001362F4">
              <w:rPr>
                <w:rFonts w:ascii="Times New Roman" w:hAnsi="Times New Roman" w:cs="Times New Roman"/>
                <w:sz w:val="26"/>
                <w:szCs w:val="26"/>
              </w:rPr>
              <w:t>ривлечение внимания общества к проблеме насилия (к</w:t>
            </w:r>
            <w:r w:rsidR="001362F4" w:rsidRPr="001362F4">
              <w:rPr>
                <w:rFonts w:ascii="Times New Roman" w:hAnsi="Times New Roman" w:cs="Times New Roman"/>
                <w:sz w:val="26"/>
                <w:szCs w:val="26"/>
              </w:rPr>
              <w:t>онкурс социальной рекламы</w:t>
            </w:r>
            <w:r w:rsidR="001362F4">
              <w:rPr>
                <w:rFonts w:ascii="Times New Roman" w:hAnsi="Times New Roman" w:cs="Times New Roman"/>
                <w:sz w:val="26"/>
                <w:szCs w:val="26"/>
              </w:rPr>
              <w:t xml:space="preserve"> </w:t>
            </w:r>
            <w:r w:rsidR="001362F4" w:rsidRPr="001362F4">
              <w:rPr>
                <w:rFonts w:ascii="Times New Roman" w:hAnsi="Times New Roman" w:cs="Times New Roman"/>
                <w:sz w:val="26"/>
                <w:szCs w:val="26"/>
              </w:rPr>
              <w:t xml:space="preserve">(видеороликов, баннеров, </w:t>
            </w:r>
            <w:proofErr w:type="spellStart"/>
            <w:r w:rsidR="001362F4" w:rsidRPr="001362F4">
              <w:rPr>
                <w:rFonts w:ascii="Times New Roman" w:hAnsi="Times New Roman" w:cs="Times New Roman"/>
                <w:sz w:val="26"/>
                <w:szCs w:val="26"/>
              </w:rPr>
              <w:t>биллбордов</w:t>
            </w:r>
            <w:proofErr w:type="spellEnd"/>
            <w:r w:rsidR="006351CD">
              <w:rPr>
                <w:rFonts w:ascii="Times New Roman" w:hAnsi="Times New Roman" w:cs="Times New Roman"/>
                <w:sz w:val="26"/>
                <w:szCs w:val="26"/>
              </w:rPr>
              <w:t>, фото-коллажей</w:t>
            </w:r>
            <w:r w:rsidR="001362F4" w:rsidRPr="001362F4">
              <w:rPr>
                <w:rFonts w:ascii="Times New Roman" w:hAnsi="Times New Roman" w:cs="Times New Roman"/>
                <w:sz w:val="26"/>
                <w:szCs w:val="26"/>
              </w:rPr>
              <w:t xml:space="preserve">)  </w:t>
            </w:r>
            <w:r w:rsidR="001362F4">
              <w:rPr>
                <w:rFonts w:ascii="Times New Roman" w:hAnsi="Times New Roman" w:cs="Times New Roman"/>
                <w:sz w:val="26"/>
                <w:szCs w:val="26"/>
              </w:rPr>
              <w:t>среди учащейся молодёжи</w:t>
            </w:r>
            <w:r w:rsidR="001362F4" w:rsidRPr="001362F4">
              <w:rPr>
                <w:rFonts w:ascii="Times New Roman" w:hAnsi="Times New Roman" w:cs="Times New Roman"/>
                <w:sz w:val="26"/>
                <w:szCs w:val="26"/>
              </w:rPr>
              <w:t xml:space="preserve"> </w:t>
            </w:r>
            <w:r w:rsidR="001362F4">
              <w:rPr>
                <w:rFonts w:ascii="Times New Roman" w:hAnsi="Times New Roman" w:cs="Times New Roman"/>
                <w:sz w:val="26"/>
                <w:szCs w:val="26"/>
              </w:rPr>
              <w:t>«Нет – насилию!</w:t>
            </w:r>
            <w:r w:rsidR="001362F4" w:rsidRPr="001362F4">
              <w:rPr>
                <w:rFonts w:ascii="Times New Roman" w:hAnsi="Times New Roman" w:cs="Times New Roman"/>
                <w:sz w:val="26"/>
                <w:szCs w:val="26"/>
              </w:rPr>
              <w:t>»</w:t>
            </w:r>
            <w:r w:rsidR="001362F4">
              <w:rPr>
                <w:rFonts w:ascii="Times New Roman" w:hAnsi="Times New Roman" w:cs="Times New Roman"/>
                <w:sz w:val="26"/>
                <w:szCs w:val="26"/>
              </w:rPr>
              <w:t xml:space="preserve">, молодежный </w:t>
            </w:r>
            <w:proofErr w:type="spellStart"/>
            <w:r w:rsidR="001362F4">
              <w:rPr>
                <w:rFonts w:ascii="Times New Roman" w:hAnsi="Times New Roman" w:cs="Times New Roman"/>
                <w:sz w:val="26"/>
                <w:szCs w:val="26"/>
              </w:rPr>
              <w:t>флешмоб</w:t>
            </w:r>
            <w:proofErr w:type="spellEnd"/>
            <w:r w:rsidR="001362F4">
              <w:rPr>
                <w:rFonts w:ascii="Times New Roman" w:hAnsi="Times New Roman" w:cs="Times New Roman"/>
                <w:sz w:val="26"/>
                <w:szCs w:val="26"/>
              </w:rPr>
              <w:t>)</w:t>
            </w:r>
            <w:r w:rsidR="008E10A0" w:rsidRPr="005C3980">
              <w:rPr>
                <w:rFonts w:ascii="Times New Roman" w:hAnsi="Times New Roman" w:cs="Times New Roman"/>
                <w:sz w:val="26"/>
                <w:szCs w:val="26"/>
              </w:rPr>
              <w:t xml:space="preserve">, </w:t>
            </w:r>
          </w:p>
          <w:p w:rsidR="006351CD" w:rsidRDefault="002602F1" w:rsidP="006351CD">
            <w:pPr>
              <w:pStyle w:val="a4"/>
              <w:jc w:val="both"/>
              <w:rPr>
                <w:rFonts w:ascii="Times New Roman" w:hAnsi="Times New Roman" w:cs="Times New Roman"/>
                <w:sz w:val="26"/>
                <w:szCs w:val="26"/>
              </w:rPr>
            </w:pPr>
            <w:r>
              <w:rPr>
                <w:rFonts w:ascii="Times New Roman" w:hAnsi="Times New Roman" w:cs="Times New Roman"/>
                <w:sz w:val="26"/>
                <w:szCs w:val="26"/>
              </w:rPr>
              <w:t>- п</w:t>
            </w:r>
            <w:r w:rsidR="008E10A0" w:rsidRPr="005C3980">
              <w:rPr>
                <w:rFonts w:ascii="Times New Roman" w:hAnsi="Times New Roman" w:cs="Times New Roman"/>
                <w:sz w:val="26"/>
                <w:szCs w:val="26"/>
              </w:rPr>
              <w:t>редоставление временного приюта в «кризисной» комнате</w:t>
            </w:r>
            <w:r w:rsidR="001362F4">
              <w:rPr>
                <w:rFonts w:ascii="Times New Roman" w:hAnsi="Times New Roman" w:cs="Times New Roman"/>
                <w:sz w:val="26"/>
                <w:szCs w:val="26"/>
              </w:rPr>
              <w:t xml:space="preserve"> нуждающимся и создание необходимой реабилитационной среды</w:t>
            </w:r>
            <w:r w:rsidR="008E10A0" w:rsidRPr="005C3980">
              <w:rPr>
                <w:rFonts w:ascii="Times New Roman" w:hAnsi="Times New Roman" w:cs="Times New Roman"/>
                <w:sz w:val="26"/>
                <w:szCs w:val="26"/>
              </w:rPr>
              <w:t xml:space="preserve">, </w:t>
            </w:r>
          </w:p>
          <w:p w:rsidR="006351CD" w:rsidRDefault="002602F1" w:rsidP="006351CD">
            <w:pPr>
              <w:pStyle w:val="a4"/>
              <w:jc w:val="both"/>
              <w:rPr>
                <w:rFonts w:ascii="Times New Roman" w:hAnsi="Times New Roman" w:cs="Times New Roman"/>
                <w:sz w:val="26"/>
                <w:szCs w:val="26"/>
              </w:rPr>
            </w:pPr>
            <w:r>
              <w:rPr>
                <w:rFonts w:ascii="Times New Roman" w:hAnsi="Times New Roman" w:cs="Times New Roman"/>
                <w:sz w:val="26"/>
                <w:szCs w:val="26"/>
              </w:rPr>
              <w:t>- и</w:t>
            </w:r>
            <w:r w:rsidR="008E10A0" w:rsidRPr="005C3980">
              <w:rPr>
                <w:rFonts w:ascii="Times New Roman" w:hAnsi="Times New Roman" w:cs="Times New Roman"/>
                <w:sz w:val="26"/>
                <w:szCs w:val="26"/>
              </w:rPr>
              <w:t>нфор</w:t>
            </w:r>
            <w:r w:rsidR="00A50A2D">
              <w:rPr>
                <w:rFonts w:ascii="Times New Roman" w:hAnsi="Times New Roman" w:cs="Times New Roman"/>
                <w:sz w:val="26"/>
                <w:szCs w:val="26"/>
              </w:rPr>
              <w:t>мационно-просветительскую</w:t>
            </w:r>
            <w:r w:rsidR="005C3980">
              <w:rPr>
                <w:rFonts w:ascii="Times New Roman" w:hAnsi="Times New Roman" w:cs="Times New Roman"/>
                <w:sz w:val="26"/>
                <w:szCs w:val="26"/>
              </w:rPr>
              <w:t xml:space="preserve"> работу, направленную</w:t>
            </w:r>
            <w:r w:rsidR="008E10A0" w:rsidRPr="005C3980">
              <w:rPr>
                <w:rFonts w:ascii="Times New Roman" w:hAnsi="Times New Roman" w:cs="Times New Roman"/>
                <w:sz w:val="26"/>
                <w:szCs w:val="26"/>
              </w:rPr>
              <w:t xml:space="preserve"> на укрепление духовно-нравственных основ семьи, возрождение и пропаганду семейных ценностей и традиций</w:t>
            </w:r>
            <w:r w:rsidR="008E10A0" w:rsidRPr="005C3980">
              <w:rPr>
                <w:rFonts w:ascii="Times New Roman" w:hAnsi="Times New Roman" w:cs="Times New Roman"/>
                <w:b/>
                <w:sz w:val="26"/>
                <w:szCs w:val="26"/>
              </w:rPr>
              <w:t xml:space="preserve">, </w:t>
            </w:r>
            <w:r w:rsidR="008E10A0" w:rsidRPr="005C3980">
              <w:rPr>
                <w:rFonts w:ascii="Times New Roman" w:hAnsi="Times New Roman" w:cs="Times New Roman"/>
                <w:sz w:val="26"/>
                <w:szCs w:val="26"/>
              </w:rPr>
              <w:t>повышение престижа семьи в обществе</w:t>
            </w:r>
            <w:r w:rsidR="006351CD">
              <w:rPr>
                <w:rFonts w:ascii="Times New Roman" w:hAnsi="Times New Roman" w:cs="Times New Roman"/>
                <w:sz w:val="26"/>
                <w:szCs w:val="26"/>
              </w:rPr>
              <w:t xml:space="preserve"> (психологическое консультирование жертв насилия и их родственников, создание группы взаимопомощи для женщин, пострадавших от насилия, выездные тренинги, семинары в организациях города по проблеме домашнего насилия, п</w:t>
            </w:r>
            <w:r w:rsidR="006351CD" w:rsidRPr="006351CD">
              <w:rPr>
                <w:rFonts w:ascii="Times New Roman" w:hAnsi="Times New Roman" w:cs="Times New Roman"/>
                <w:sz w:val="26"/>
                <w:szCs w:val="26"/>
              </w:rPr>
              <w:t>рофилактическая акция для семей группы социального риска «Мы – за здоровый образ жизни» (мастер-класс по китайской гимнастике тай-</w:t>
            </w:r>
            <w:proofErr w:type="spellStart"/>
            <w:r w:rsidR="006351CD" w:rsidRPr="006351CD">
              <w:rPr>
                <w:rFonts w:ascii="Times New Roman" w:hAnsi="Times New Roman" w:cs="Times New Roman"/>
                <w:sz w:val="26"/>
                <w:szCs w:val="26"/>
              </w:rPr>
              <w:t>цзы</w:t>
            </w:r>
            <w:proofErr w:type="spellEnd"/>
            <w:r w:rsidR="006351CD" w:rsidRPr="006351CD">
              <w:rPr>
                <w:rFonts w:ascii="Times New Roman" w:hAnsi="Times New Roman" w:cs="Times New Roman"/>
                <w:sz w:val="26"/>
                <w:szCs w:val="26"/>
              </w:rPr>
              <w:t>, скандинавской ходьбе, аэроби</w:t>
            </w:r>
            <w:r w:rsidR="006351CD">
              <w:rPr>
                <w:rFonts w:ascii="Times New Roman" w:hAnsi="Times New Roman" w:cs="Times New Roman"/>
                <w:sz w:val="26"/>
                <w:szCs w:val="26"/>
              </w:rPr>
              <w:t>ке, выступление врача-педиатра), п</w:t>
            </w:r>
            <w:r w:rsidR="006351CD" w:rsidRPr="006351CD">
              <w:rPr>
                <w:rFonts w:ascii="Times New Roman" w:hAnsi="Times New Roman" w:cs="Times New Roman"/>
                <w:sz w:val="26"/>
                <w:szCs w:val="26"/>
              </w:rPr>
              <w:t xml:space="preserve">рофессиональное обучение/переобучение неработающих </w:t>
            </w:r>
            <w:r w:rsidR="006351CD">
              <w:rPr>
                <w:rFonts w:ascii="Times New Roman" w:hAnsi="Times New Roman" w:cs="Times New Roman"/>
                <w:sz w:val="26"/>
                <w:szCs w:val="26"/>
              </w:rPr>
              <w:t xml:space="preserve">матерей </w:t>
            </w:r>
            <w:r w:rsidR="006351CD" w:rsidRPr="006351CD">
              <w:rPr>
                <w:rFonts w:ascii="Times New Roman" w:hAnsi="Times New Roman" w:cs="Times New Roman"/>
                <w:sz w:val="26"/>
                <w:szCs w:val="26"/>
              </w:rPr>
              <w:t>из семей группы риска в частном</w:t>
            </w:r>
            <w:r w:rsidR="006351CD">
              <w:rPr>
                <w:rFonts w:ascii="Times New Roman" w:hAnsi="Times New Roman" w:cs="Times New Roman"/>
                <w:sz w:val="26"/>
                <w:szCs w:val="26"/>
              </w:rPr>
              <w:t xml:space="preserve"> образовательном центре «Лидер», проведение к</w:t>
            </w:r>
            <w:r w:rsidR="006351CD" w:rsidRPr="006351CD">
              <w:rPr>
                <w:rFonts w:ascii="Times New Roman" w:hAnsi="Times New Roman" w:cs="Times New Roman"/>
                <w:sz w:val="26"/>
                <w:szCs w:val="26"/>
              </w:rPr>
              <w:t>онкурс</w:t>
            </w:r>
            <w:r w:rsidR="006351CD">
              <w:rPr>
                <w:rFonts w:ascii="Times New Roman" w:hAnsi="Times New Roman" w:cs="Times New Roman"/>
                <w:sz w:val="26"/>
                <w:szCs w:val="26"/>
              </w:rPr>
              <w:t>а</w:t>
            </w:r>
            <w:r w:rsidR="006351CD" w:rsidRPr="006351CD">
              <w:rPr>
                <w:rFonts w:ascii="Times New Roman" w:hAnsi="Times New Roman" w:cs="Times New Roman"/>
                <w:sz w:val="26"/>
                <w:szCs w:val="26"/>
              </w:rPr>
              <w:t xml:space="preserve"> на лучшую семью района «Папа, мама, плюс..» (</w:t>
            </w:r>
            <w:proofErr w:type="spellStart"/>
            <w:r w:rsidR="006351CD" w:rsidRPr="006351CD">
              <w:rPr>
                <w:rFonts w:ascii="Times New Roman" w:hAnsi="Times New Roman" w:cs="Times New Roman"/>
                <w:sz w:val="26"/>
                <w:szCs w:val="26"/>
              </w:rPr>
              <w:t>квест</w:t>
            </w:r>
            <w:proofErr w:type="spellEnd"/>
            <w:r w:rsidR="006351CD" w:rsidRPr="006351CD">
              <w:rPr>
                <w:rFonts w:ascii="Times New Roman" w:hAnsi="Times New Roman" w:cs="Times New Roman"/>
                <w:sz w:val="26"/>
                <w:szCs w:val="26"/>
              </w:rPr>
              <w:t>-игра «Поиск клада», игра «</w:t>
            </w:r>
            <w:proofErr w:type="spellStart"/>
            <w:r w:rsidR="006351CD" w:rsidRPr="006351CD">
              <w:rPr>
                <w:rFonts w:ascii="Times New Roman" w:hAnsi="Times New Roman" w:cs="Times New Roman"/>
                <w:sz w:val="26"/>
                <w:szCs w:val="26"/>
              </w:rPr>
              <w:t>Лазертаг</w:t>
            </w:r>
            <w:proofErr w:type="spellEnd"/>
            <w:r w:rsidR="006351CD" w:rsidRPr="006351CD">
              <w:rPr>
                <w:rFonts w:ascii="Times New Roman" w:hAnsi="Times New Roman" w:cs="Times New Roman"/>
                <w:sz w:val="26"/>
                <w:szCs w:val="26"/>
              </w:rPr>
              <w:t xml:space="preserve">», </w:t>
            </w:r>
            <w:r w:rsidR="006351CD">
              <w:rPr>
                <w:rFonts w:ascii="Times New Roman" w:hAnsi="Times New Roman" w:cs="Times New Roman"/>
                <w:sz w:val="26"/>
                <w:szCs w:val="26"/>
              </w:rPr>
              <w:t>творческие конкурсы, эстафета, ш</w:t>
            </w:r>
            <w:r w:rsidR="006351CD" w:rsidRPr="006351CD">
              <w:rPr>
                <w:rFonts w:ascii="Times New Roman" w:hAnsi="Times New Roman" w:cs="Times New Roman"/>
                <w:sz w:val="26"/>
                <w:szCs w:val="26"/>
              </w:rPr>
              <w:t>оу мыльных пузырей)</w:t>
            </w:r>
            <w:r w:rsidR="005C3980">
              <w:rPr>
                <w:rFonts w:ascii="Times New Roman" w:hAnsi="Times New Roman" w:cs="Times New Roman"/>
                <w:sz w:val="26"/>
                <w:szCs w:val="26"/>
              </w:rPr>
              <w:t xml:space="preserve">. </w:t>
            </w:r>
          </w:p>
          <w:p w:rsidR="00A50A2D" w:rsidRDefault="005C3980" w:rsidP="006351CD">
            <w:pPr>
              <w:pStyle w:val="a4"/>
              <w:jc w:val="both"/>
              <w:rPr>
                <w:rFonts w:ascii="Times New Roman" w:hAnsi="Times New Roman" w:cs="Times New Roman"/>
                <w:sz w:val="26"/>
                <w:szCs w:val="26"/>
              </w:rPr>
            </w:pPr>
            <w:r>
              <w:rPr>
                <w:rFonts w:ascii="Times New Roman" w:hAnsi="Times New Roman" w:cs="Times New Roman"/>
                <w:sz w:val="26"/>
                <w:szCs w:val="26"/>
              </w:rPr>
              <w:t>Проект призван решить</w:t>
            </w:r>
            <w:r w:rsidR="008E10A0" w:rsidRPr="005C3980">
              <w:rPr>
                <w:rFonts w:ascii="Times New Roman" w:hAnsi="Times New Roman" w:cs="Times New Roman"/>
                <w:sz w:val="26"/>
                <w:szCs w:val="26"/>
              </w:rPr>
              <w:t xml:space="preserve"> стратегические задачи по улучшению качества жизни социа</w:t>
            </w:r>
            <w:r w:rsidR="006351CD">
              <w:rPr>
                <w:rFonts w:ascii="Times New Roman" w:hAnsi="Times New Roman" w:cs="Times New Roman"/>
                <w:sz w:val="26"/>
                <w:szCs w:val="26"/>
              </w:rPr>
              <w:t>льно уязвимых категорий граждан.</w:t>
            </w:r>
          </w:p>
          <w:p w:rsidR="009E0C4B" w:rsidRDefault="009E0C4B" w:rsidP="007756B9">
            <w:pPr>
              <w:pStyle w:val="a4"/>
              <w:jc w:val="both"/>
              <w:rPr>
                <w:rFonts w:ascii="Times New Roman" w:hAnsi="Times New Roman" w:cs="Times New Roman"/>
                <w:sz w:val="26"/>
                <w:szCs w:val="26"/>
              </w:rPr>
            </w:pPr>
          </w:p>
          <w:p w:rsidR="007756B9" w:rsidRPr="007756B9" w:rsidRDefault="007756B9" w:rsidP="007756B9">
            <w:pPr>
              <w:pStyle w:val="a4"/>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xml:space="preserve">Brief description of project activities: </w:t>
            </w:r>
          </w:p>
          <w:p w:rsidR="009E0C4B" w:rsidRPr="00B97DE6" w:rsidRDefault="009E0C4B" w:rsidP="007756B9">
            <w:pPr>
              <w:pStyle w:val="a4"/>
              <w:jc w:val="both"/>
              <w:rPr>
                <w:rFonts w:ascii="Times New Roman" w:hAnsi="Times New Roman" w:cs="Times New Roman"/>
                <w:sz w:val="26"/>
                <w:szCs w:val="26"/>
                <w:lang w:val="en-US"/>
              </w:rPr>
            </w:pPr>
          </w:p>
          <w:p w:rsidR="007756B9" w:rsidRPr="007756B9" w:rsidRDefault="007756B9" w:rsidP="007756B9">
            <w:pPr>
              <w:pStyle w:val="a4"/>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 xml:space="preserve">The project is aimed at improving the standard of living, comprehensive assistance to socially vulnerable groups of the </w:t>
            </w:r>
            <w:proofErr w:type="spellStart"/>
            <w:r w:rsidRPr="007756B9">
              <w:rPr>
                <w:rFonts w:ascii="Times New Roman" w:hAnsi="Times New Roman" w:cs="Times New Roman"/>
                <w:sz w:val="26"/>
                <w:szCs w:val="26"/>
                <w:lang w:val="en-US"/>
              </w:rPr>
              <w:t>Pervomaisky</w:t>
            </w:r>
            <w:proofErr w:type="spellEnd"/>
            <w:r w:rsidRPr="007756B9">
              <w:rPr>
                <w:rFonts w:ascii="Times New Roman" w:hAnsi="Times New Roman" w:cs="Times New Roman"/>
                <w:sz w:val="26"/>
                <w:szCs w:val="26"/>
                <w:lang w:val="en-US"/>
              </w:rPr>
              <w:t xml:space="preserve"> district of Vitebsk in social adaptation, rehabilitation through: </w:t>
            </w:r>
          </w:p>
          <w:p w:rsidR="007756B9" w:rsidRPr="007756B9" w:rsidRDefault="009E0C4B" w:rsidP="007756B9">
            <w:pPr>
              <w:pStyle w:val="a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с</w:t>
            </w:r>
            <w:proofErr w:type="spellStart"/>
            <w:r w:rsidR="007756B9" w:rsidRPr="007756B9">
              <w:rPr>
                <w:rFonts w:ascii="Times New Roman" w:hAnsi="Times New Roman" w:cs="Times New Roman"/>
                <w:sz w:val="26"/>
                <w:szCs w:val="26"/>
                <w:lang w:val="en-US"/>
              </w:rPr>
              <w:t>omprehensive</w:t>
            </w:r>
            <w:proofErr w:type="spellEnd"/>
            <w:r w:rsidR="007756B9" w:rsidRPr="007756B9">
              <w:rPr>
                <w:rFonts w:ascii="Times New Roman" w:hAnsi="Times New Roman" w:cs="Times New Roman"/>
                <w:sz w:val="26"/>
                <w:szCs w:val="26"/>
                <w:lang w:val="en-US"/>
              </w:rPr>
              <w:t xml:space="preserve"> prevention of domestic violence (forum of professionals wo</w:t>
            </w:r>
            <w:r w:rsidR="007756B9">
              <w:rPr>
                <w:rFonts w:ascii="Times New Roman" w:hAnsi="Times New Roman" w:cs="Times New Roman"/>
                <w:sz w:val="26"/>
                <w:szCs w:val="26"/>
                <w:lang w:val="en-US"/>
              </w:rPr>
              <w:t xml:space="preserve">rking with victims of violence </w:t>
            </w:r>
            <w:r w:rsidR="007756B9" w:rsidRPr="007756B9">
              <w:rPr>
                <w:rFonts w:ascii="Times New Roman" w:hAnsi="Times New Roman" w:cs="Times New Roman"/>
                <w:sz w:val="26"/>
                <w:szCs w:val="26"/>
                <w:lang w:val="en-US"/>
              </w:rPr>
              <w:t>«</w:t>
            </w:r>
            <w:r w:rsidR="007756B9">
              <w:rPr>
                <w:rFonts w:ascii="Times New Roman" w:hAnsi="Times New Roman" w:cs="Times New Roman"/>
                <w:sz w:val="26"/>
                <w:szCs w:val="26"/>
              </w:rPr>
              <w:t>Н</w:t>
            </w:r>
            <w:proofErr w:type="spellStart"/>
            <w:r w:rsidR="007756B9">
              <w:rPr>
                <w:rFonts w:ascii="Times New Roman" w:hAnsi="Times New Roman" w:cs="Times New Roman"/>
                <w:sz w:val="26"/>
                <w:szCs w:val="26"/>
                <w:lang w:val="en-US"/>
              </w:rPr>
              <w:t>ouse</w:t>
            </w:r>
            <w:proofErr w:type="spellEnd"/>
            <w:r w:rsidR="007756B9">
              <w:rPr>
                <w:rFonts w:ascii="Times New Roman" w:hAnsi="Times New Roman" w:cs="Times New Roman"/>
                <w:sz w:val="26"/>
                <w:szCs w:val="26"/>
                <w:lang w:val="en-US"/>
              </w:rPr>
              <w:t xml:space="preserve"> without violence</w:t>
            </w:r>
            <w:r w:rsidR="007756B9" w:rsidRPr="007756B9">
              <w:rPr>
                <w:rFonts w:ascii="Times New Roman" w:hAnsi="Times New Roman" w:cs="Times New Roman"/>
                <w:sz w:val="26"/>
                <w:szCs w:val="26"/>
                <w:lang w:val="en-US"/>
              </w:rPr>
              <w:t xml:space="preserve">» to exchange experience and improve competence), </w:t>
            </w:r>
          </w:p>
          <w:p w:rsidR="007756B9" w:rsidRPr="007756B9" w:rsidRDefault="009E0C4B" w:rsidP="007756B9">
            <w:pPr>
              <w:pStyle w:val="a4"/>
              <w:jc w:val="both"/>
              <w:rPr>
                <w:rFonts w:ascii="Times New Roman" w:hAnsi="Times New Roman" w:cs="Times New Roman"/>
                <w:sz w:val="26"/>
                <w:szCs w:val="26"/>
                <w:lang w:val="en-US"/>
              </w:rPr>
            </w:pPr>
            <w:r>
              <w:rPr>
                <w:rFonts w:ascii="Times New Roman" w:hAnsi="Times New Roman" w:cs="Times New Roman"/>
                <w:sz w:val="26"/>
                <w:szCs w:val="26"/>
                <w:lang w:val="en-US"/>
              </w:rPr>
              <w:t>- d</w:t>
            </w:r>
            <w:r w:rsidR="007756B9" w:rsidRPr="007756B9">
              <w:rPr>
                <w:rFonts w:ascii="Times New Roman" w:hAnsi="Times New Roman" w:cs="Times New Roman"/>
                <w:sz w:val="26"/>
                <w:szCs w:val="26"/>
                <w:lang w:val="en-US"/>
              </w:rPr>
              <w:t xml:space="preserve">rawing public attention to the problem of violence (competition of social advertising (videos, banners, billboards, </w:t>
            </w:r>
            <w:r w:rsidR="007756B9">
              <w:rPr>
                <w:rFonts w:ascii="Times New Roman" w:hAnsi="Times New Roman" w:cs="Times New Roman"/>
                <w:sz w:val="26"/>
                <w:szCs w:val="26"/>
                <w:lang w:val="en-US"/>
              </w:rPr>
              <w:t xml:space="preserve">photo collages) among students </w:t>
            </w:r>
            <w:r w:rsidR="007756B9" w:rsidRPr="007756B9">
              <w:rPr>
                <w:rFonts w:ascii="Times New Roman" w:hAnsi="Times New Roman" w:cs="Times New Roman"/>
                <w:sz w:val="26"/>
                <w:szCs w:val="26"/>
                <w:lang w:val="en-US"/>
              </w:rPr>
              <w:t>«</w:t>
            </w:r>
            <w:r w:rsidR="007756B9">
              <w:rPr>
                <w:rFonts w:ascii="Times New Roman" w:hAnsi="Times New Roman" w:cs="Times New Roman"/>
                <w:sz w:val="26"/>
                <w:szCs w:val="26"/>
                <w:lang w:val="en-US"/>
              </w:rPr>
              <w:t>No – violence!</w:t>
            </w:r>
            <w:r w:rsidR="007756B9" w:rsidRPr="007756B9">
              <w:rPr>
                <w:rFonts w:ascii="Times New Roman" w:hAnsi="Times New Roman" w:cs="Times New Roman"/>
                <w:sz w:val="26"/>
                <w:szCs w:val="26"/>
                <w:lang w:val="en-US"/>
              </w:rPr>
              <w:t xml:space="preserve">» youth flash mob), </w:t>
            </w:r>
          </w:p>
          <w:p w:rsidR="007756B9" w:rsidRPr="007756B9" w:rsidRDefault="009E0C4B" w:rsidP="007756B9">
            <w:pPr>
              <w:pStyle w:val="a4"/>
              <w:jc w:val="both"/>
              <w:rPr>
                <w:rFonts w:ascii="Times New Roman" w:hAnsi="Times New Roman" w:cs="Times New Roman"/>
                <w:sz w:val="26"/>
                <w:szCs w:val="26"/>
                <w:lang w:val="en-US"/>
              </w:rPr>
            </w:pPr>
            <w:r>
              <w:rPr>
                <w:rFonts w:ascii="Times New Roman" w:hAnsi="Times New Roman" w:cs="Times New Roman"/>
                <w:sz w:val="26"/>
                <w:szCs w:val="26"/>
                <w:lang w:val="en-US"/>
              </w:rPr>
              <w:t>- p</w:t>
            </w:r>
            <w:r w:rsidR="007756B9" w:rsidRPr="007756B9">
              <w:rPr>
                <w:rFonts w:ascii="Times New Roman" w:hAnsi="Times New Roman" w:cs="Times New Roman"/>
                <w:sz w:val="26"/>
                <w:szCs w:val="26"/>
                <w:lang w:val="en-US"/>
              </w:rPr>
              <w:t xml:space="preserve">roviding temporary shelter in the" crisis " room to the needy and creating the necessary rehabilitation environment, </w:t>
            </w:r>
          </w:p>
          <w:p w:rsidR="007756B9" w:rsidRPr="007756B9" w:rsidRDefault="009E0C4B" w:rsidP="007756B9">
            <w:pPr>
              <w:pStyle w:val="a4"/>
              <w:jc w:val="both"/>
              <w:rPr>
                <w:rFonts w:ascii="Times New Roman" w:hAnsi="Times New Roman" w:cs="Times New Roman"/>
                <w:sz w:val="26"/>
                <w:szCs w:val="26"/>
                <w:lang w:val="en-US"/>
              </w:rPr>
            </w:pPr>
            <w:r>
              <w:rPr>
                <w:rFonts w:ascii="Times New Roman" w:hAnsi="Times New Roman" w:cs="Times New Roman"/>
                <w:sz w:val="26"/>
                <w:szCs w:val="26"/>
                <w:lang w:val="en-US"/>
              </w:rPr>
              <w:t>- i</w:t>
            </w:r>
            <w:r w:rsidR="007756B9" w:rsidRPr="007756B9">
              <w:rPr>
                <w:rFonts w:ascii="Times New Roman" w:hAnsi="Times New Roman" w:cs="Times New Roman"/>
                <w:sz w:val="26"/>
                <w:szCs w:val="26"/>
                <w:lang w:val="en-US"/>
              </w:rPr>
              <w:t>nformation and educational work aimed at strengthening the spiritual and moral foundations of the family, the revival and promotion of family values and traditions, increasing the prestige of the family in society (psychological counseling of victims of violence and their relatives, the creation of a group of mutual assistance for women victims of violence, field trainings, seminars in organizations of the city on the problem of domestic violence, preventive actio</w:t>
            </w:r>
            <w:r w:rsidR="007756B9">
              <w:rPr>
                <w:rFonts w:ascii="Times New Roman" w:hAnsi="Times New Roman" w:cs="Times New Roman"/>
                <w:sz w:val="26"/>
                <w:szCs w:val="26"/>
                <w:lang w:val="en-US"/>
              </w:rPr>
              <w:t xml:space="preserve">n for families of social risk </w:t>
            </w:r>
            <w:r w:rsidR="007756B9" w:rsidRPr="007756B9">
              <w:rPr>
                <w:rFonts w:ascii="Times New Roman" w:hAnsi="Times New Roman" w:cs="Times New Roman"/>
                <w:sz w:val="26"/>
                <w:szCs w:val="26"/>
                <w:lang w:val="en-US"/>
              </w:rPr>
              <w:t>«</w:t>
            </w:r>
            <w:r w:rsidR="007756B9">
              <w:rPr>
                <w:rFonts w:ascii="Times New Roman" w:hAnsi="Times New Roman" w:cs="Times New Roman"/>
                <w:sz w:val="26"/>
                <w:szCs w:val="26"/>
                <w:lang w:val="en-US"/>
              </w:rPr>
              <w:t>We – for a healthy lifestyle</w:t>
            </w:r>
            <w:r w:rsidR="007756B9" w:rsidRPr="007756B9">
              <w:rPr>
                <w:rFonts w:ascii="Times New Roman" w:hAnsi="Times New Roman" w:cs="Times New Roman"/>
                <w:sz w:val="26"/>
                <w:szCs w:val="26"/>
                <w:lang w:val="en-US"/>
              </w:rPr>
              <w:t xml:space="preserve">» (master class in Chinese gymnastics tai Chi, Nordic walking, aerobics, speech pediatrician), </w:t>
            </w:r>
            <w:r w:rsidR="007756B9" w:rsidRPr="007756B9">
              <w:rPr>
                <w:rFonts w:ascii="Times New Roman" w:hAnsi="Times New Roman" w:cs="Times New Roman"/>
                <w:sz w:val="26"/>
                <w:szCs w:val="26"/>
                <w:lang w:val="en-US"/>
              </w:rPr>
              <w:lastRenderedPageBreak/>
              <w:t>vocational training/retraining of non-working mothers from families at risk in the private e</w:t>
            </w:r>
            <w:r w:rsidR="007756B9">
              <w:rPr>
                <w:rFonts w:ascii="Times New Roman" w:hAnsi="Times New Roman" w:cs="Times New Roman"/>
                <w:sz w:val="26"/>
                <w:szCs w:val="26"/>
                <w:lang w:val="en-US"/>
              </w:rPr>
              <w:t xml:space="preserve">ducational center </w:t>
            </w:r>
            <w:r w:rsidR="007756B9" w:rsidRPr="007756B9">
              <w:rPr>
                <w:rFonts w:ascii="Times New Roman" w:hAnsi="Times New Roman" w:cs="Times New Roman"/>
                <w:sz w:val="26"/>
                <w:szCs w:val="26"/>
                <w:lang w:val="en-US"/>
              </w:rPr>
              <w:t>«</w:t>
            </w:r>
            <w:r w:rsidR="007756B9">
              <w:rPr>
                <w:rFonts w:ascii="Times New Roman" w:hAnsi="Times New Roman" w:cs="Times New Roman"/>
                <w:sz w:val="26"/>
                <w:szCs w:val="26"/>
                <w:lang w:val="en-US"/>
              </w:rPr>
              <w:t>Leader</w:t>
            </w:r>
            <w:r w:rsidR="007756B9" w:rsidRPr="007756B9">
              <w:rPr>
                <w:rFonts w:ascii="Times New Roman" w:hAnsi="Times New Roman" w:cs="Times New Roman"/>
                <w:sz w:val="26"/>
                <w:szCs w:val="26"/>
                <w:lang w:val="en-US"/>
              </w:rPr>
              <w:t>», the competition for the best fa</w:t>
            </w:r>
            <w:r w:rsidR="007756B9">
              <w:rPr>
                <w:rFonts w:ascii="Times New Roman" w:hAnsi="Times New Roman" w:cs="Times New Roman"/>
                <w:sz w:val="26"/>
                <w:szCs w:val="26"/>
                <w:lang w:val="en-US"/>
              </w:rPr>
              <w:t xml:space="preserve">mily district </w:t>
            </w:r>
            <w:r w:rsidR="007756B9" w:rsidRPr="007756B9">
              <w:rPr>
                <w:rFonts w:ascii="Times New Roman" w:hAnsi="Times New Roman" w:cs="Times New Roman"/>
                <w:sz w:val="26"/>
                <w:szCs w:val="26"/>
                <w:lang w:val="en-US"/>
              </w:rPr>
              <w:t>«</w:t>
            </w:r>
            <w:r w:rsidR="007756B9">
              <w:rPr>
                <w:rFonts w:ascii="Times New Roman" w:hAnsi="Times New Roman" w:cs="Times New Roman"/>
                <w:sz w:val="26"/>
                <w:szCs w:val="26"/>
                <w:lang w:val="en-US"/>
              </w:rPr>
              <w:t>Dad, mom, plus..</w:t>
            </w:r>
            <w:r w:rsidR="007756B9" w:rsidRPr="007756B9">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7756B9">
              <w:rPr>
                <w:rFonts w:ascii="Times New Roman" w:hAnsi="Times New Roman" w:cs="Times New Roman"/>
                <w:sz w:val="26"/>
                <w:szCs w:val="26"/>
                <w:lang w:val="en-US"/>
              </w:rPr>
              <w:t>(</w:t>
            </w:r>
            <w:proofErr w:type="gramStart"/>
            <w:r w:rsidR="007756B9">
              <w:rPr>
                <w:rFonts w:ascii="Times New Roman" w:hAnsi="Times New Roman" w:cs="Times New Roman"/>
                <w:sz w:val="26"/>
                <w:szCs w:val="26"/>
                <w:lang w:val="en-US"/>
              </w:rPr>
              <w:t>quest</w:t>
            </w:r>
            <w:proofErr w:type="gramEnd"/>
            <w:r w:rsidR="007756B9">
              <w:rPr>
                <w:rFonts w:ascii="Times New Roman" w:hAnsi="Times New Roman" w:cs="Times New Roman"/>
                <w:sz w:val="26"/>
                <w:szCs w:val="26"/>
                <w:lang w:val="en-US"/>
              </w:rPr>
              <w:t xml:space="preserve"> game, game </w:t>
            </w:r>
            <w:r w:rsidR="007756B9" w:rsidRPr="007756B9">
              <w:rPr>
                <w:rFonts w:ascii="Times New Roman" w:hAnsi="Times New Roman" w:cs="Times New Roman"/>
                <w:sz w:val="26"/>
                <w:szCs w:val="26"/>
                <w:lang w:val="en-US"/>
              </w:rPr>
              <w:t>«</w:t>
            </w:r>
            <w:r w:rsidR="007756B9">
              <w:rPr>
                <w:rFonts w:ascii="Times New Roman" w:hAnsi="Times New Roman" w:cs="Times New Roman"/>
                <w:sz w:val="26"/>
                <w:szCs w:val="26"/>
                <w:lang w:val="en-US"/>
              </w:rPr>
              <w:t>Laser Tag</w:t>
            </w:r>
            <w:r w:rsidR="007756B9" w:rsidRPr="007756B9">
              <w:rPr>
                <w:rFonts w:ascii="Times New Roman" w:hAnsi="Times New Roman" w:cs="Times New Roman"/>
                <w:sz w:val="26"/>
                <w:szCs w:val="26"/>
                <w:lang w:val="en-US"/>
              </w:rPr>
              <w:t xml:space="preserve">», creative competitions, relay, bubble show). </w:t>
            </w:r>
          </w:p>
          <w:p w:rsidR="007756B9" w:rsidRPr="007756B9" w:rsidRDefault="007756B9" w:rsidP="007756B9">
            <w:pPr>
              <w:pStyle w:val="a4"/>
              <w:jc w:val="both"/>
              <w:rPr>
                <w:rFonts w:ascii="Times New Roman" w:hAnsi="Times New Roman" w:cs="Times New Roman"/>
                <w:sz w:val="26"/>
                <w:szCs w:val="26"/>
                <w:lang w:val="en-US"/>
              </w:rPr>
            </w:pPr>
            <w:r w:rsidRPr="007756B9">
              <w:rPr>
                <w:rFonts w:ascii="Times New Roman" w:hAnsi="Times New Roman" w:cs="Times New Roman"/>
                <w:sz w:val="26"/>
                <w:szCs w:val="26"/>
                <w:lang w:val="en-US"/>
              </w:rPr>
              <w:t>The project is designed to solve strategic tasks to improve the quality of life of socially vulnerable categories of citizens.</w:t>
            </w:r>
          </w:p>
        </w:tc>
      </w:tr>
      <w:tr w:rsidR="006D52ED" w:rsidRPr="000D7590" w:rsidTr="00A50A2D">
        <w:trPr>
          <w:trHeight w:val="23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B97DE6" w:rsidRDefault="006D52ED" w:rsidP="006D52ED">
            <w:pPr>
              <w:spacing w:after="0" w:line="240" w:lineRule="auto"/>
              <w:textAlignment w:val="baseline"/>
              <w:rPr>
                <w:rFonts w:ascii="Times New Roman" w:eastAsia="Times New Roman" w:hAnsi="Times New Roman" w:cs="Times New Roman"/>
                <w:color w:val="000000"/>
                <w:kern w:val="24"/>
                <w:sz w:val="26"/>
                <w:szCs w:val="26"/>
                <w:lang w:val="en-US"/>
              </w:rPr>
            </w:pPr>
            <w:r w:rsidRPr="005C3980">
              <w:rPr>
                <w:rFonts w:ascii="Times New Roman" w:eastAsia="Times New Roman" w:hAnsi="Times New Roman" w:cs="Times New Roman"/>
                <w:color w:val="000000"/>
                <w:kern w:val="24"/>
                <w:sz w:val="26"/>
                <w:szCs w:val="26"/>
              </w:rPr>
              <w:lastRenderedPageBreak/>
              <w:t xml:space="preserve">8. Общий объем финансирования (в долларах США): </w:t>
            </w:r>
            <w:r w:rsidR="000D7590">
              <w:rPr>
                <w:rFonts w:ascii="Times New Roman" w:eastAsia="Times New Roman" w:hAnsi="Times New Roman" w:cs="Times New Roman"/>
                <w:color w:val="000000"/>
                <w:kern w:val="24"/>
                <w:sz w:val="26"/>
                <w:szCs w:val="26"/>
              </w:rPr>
              <w:t>4</w:t>
            </w:r>
            <w:r w:rsidR="008E10A0" w:rsidRPr="005C3980">
              <w:rPr>
                <w:rFonts w:ascii="Times New Roman" w:eastAsia="Times New Roman" w:hAnsi="Times New Roman" w:cs="Times New Roman"/>
                <w:color w:val="000000"/>
                <w:kern w:val="24"/>
                <w:sz w:val="26"/>
                <w:szCs w:val="26"/>
              </w:rPr>
              <w:t>0</w:t>
            </w:r>
            <w:r w:rsidR="000D7590">
              <w:rPr>
                <w:rFonts w:ascii="Times New Roman" w:eastAsia="Times New Roman" w:hAnsi="Times New Roman" w:cs="Times New Roman"/>
                <w:color w:val="000000"/>
                <w:kern w:val="24"/>
                <w:sz w:val="26"/>
                <w:szCs w:val="26"/>
              </w:rPr>
              <w:t>5</w:t>
            </w:r>
            <w:r w:rsidR="008E10A0" w:rsidRPr="005C3980">
              <w:rPr>
                <w:rFonts w:ascii="Times New Roman" w:eastAsia="Times New Roman" w:hAnsi="Times New Roman" w:cs="Times New Roman"/>
                <w:color w:val="000000"/>
                <w:kern w:val="24"/>
                <w:sz w:val="26"/>
                <w:szCs w:val="26"/>
              </w:rPr>
              <w:t>00 долл. США</w:t>
            </w:r>
          </w:p>
          <w:p w:rsidR="007756B9" w:rsidRPr="007756B9" w:rsidRDefault="007756B9" w:rsidP="000D7590">
            <w:pPr>
              <w:spacing w:after="0" w:line="240" w:lineRule="auto"/>
              <w:textAlignment w:val="baseline"/>
              <w:rPr>
                <w:rFonts w:ascii="Times New Roman" w:eastAsia="Times New Roman" w:hAnsi="Times New Roman" w:cs="Times New Roman"/>
                <w:sz w:val="26"/>
                <w:szCs w:val="26"/>
                <w:lang w:val="en-US"/>
              </w:rPr>
            </w:pPr>
            <w:r w:rsidRPr="007756B9">
              <w:rPr>
                <w:rFonts w:ascii="Times New Roman" w:eastAsia="Times New Roman" w:hAnsi="Times New Roman" w:cs="Times New Roman"/>
                <w:sz w:val="26"/>
                <w:szCs w:val="26"/>
                <w:lang w:val="en-US"/>
              </w:rPr>
              <w:t>Total funding (in us dollars):</w:t>
            </w:r>
            <w:r w:rsidR="000D7590">
              <w:rPr>
                <w:rFonts w:ascii="Times New Roman" w:eastAsia="Times New Roman" w:hAnsi="Times New Roman" w:cs="Times New Roman"/>
                <w:sz w:val="26"/>
                <w:szCs w:val="26"/>
                <w:lang w:val="en-US"/>
              </w:rPr>
              <w:t xml:space="preserve"> us $ </w:t>
            </w:r>
            <w:r w:rsidR="000D7590">
              <w:rPr>
                <w:rFonts w:ascii="Times New Roman" w:eastAsia="Times New Roman" w:hAnsi="Times New Roman" w:cs="Times New Roman"/>
                <w:sz w:val="26"/>
                <w:szCs w:val="26"/>
              </w:rPr>
              <w:t>4</w:t>
            </w:r>
            <w:r w:rsidRPr="007756B9">
              <w:rPr>
                <w:rFonts w:ascii="Times New Roman" w:eastAsia="Times New Roman" w:hAnsi="Times New Roman" w:cs="Times New Roman"/>
                <w:sz w:val="26"/>
                <w:szCs w:val="26"/>
                <w:lang w:val="en-US"/>
              </w:rPr>
              <w:t>0,</w:t>
            </w:r>
            <w:r w:rsidR="000D7590">
              <w:rPr>
                <w:rFonts w:ascii="Times New Roman" w:eastAsia="Times New Roman" w:hAnsi="Times New Roman" w:cs="Times New Roman"/>
                <w:sz w:val="26"/>
                <w:szCs w:val="26"/>
              </w:rPr>
              <w:t>5</w:t>
            </w:r>
            <w:bookmarkStart w:id="0" w:name="_GoBack"/>
            <w:bookmarkEnd w:id="0"/>
            <w:r w:rsidRPr="007756B9">
              <w:rPr>
                <w:rFonts w:ascii="Times New Roman" w:eastAsia="Times New Roman" w:hAnsi="Times New Roman" w:cs="Times New Roman"/>
                <w:sz w:val="26"/>
                <w:szCs w:val="26"/>
                <w:lang w:val="en-US"/>
              </w:rPr>
              <w:t>00 USA</w:t>
            </w:r>
          </w:p>
        </w:tc>
      </w:tr>
      <w:tr w:rsidR="006D52ED" w:rsidRPr="000D7590" w:rsidTr="00A50A2D">
        <w:trPr>
          <w:trHeight w:val="609"/>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Default="006D52ED" w:rsidP="006D52ED">
            <w:pPr>
              <w:spacing w:after="0" w:line="240" w:lineRule="auto"/>
              <w:jc w:val="center"/>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Источник финансирования</w:t>
            </w:r>
          </w:p>
          <w:p w:rsidR="007756B9" w:rsidRPr="007756B9" w:rsidRDefault="007756B9" w:rsidP="006D52ED">
            <w:pPr>
              <w:spacing w:after="0" w:line="240" w:lineRule="auto"/>
              <w:jc w:val="center"/>
              <w:textAlignment w:val="baseline"/>
              <w:rPr>
                <w:rFonts w:ascii="Times New Roman" w:eastAsia="Times New Roman" w:hAnsi="Times New Roman" w:cs="Times New Roman"/>
                <w:sz w:val="26"/>
                <w:szCs w:val="26"/>
              </w:rPr>
            </w:pPr>
            <w:proofErr w:type="spellStart"/>
            <w:r w:rsidRPr="007756B9">
              <w:rPr>
                <w:rFonts w:ascii="Times New Roman" w:eastAsia="Times New Roman" w:hAnsi="Times New Roman" w:cs="Times New Roman"/>
                <w:sz w:val="26"/>
                <w:szCs w:val="26"/>
              </w:rPr>
              <w:t>Source</w:t>
            </w:r>
            <w:proofErr w:type="spellEnd"/>
            <w:r w:rsidRPr="007756B9">
              <w:rPr>
                <w:rFonts w:ascii="Times New Roman" w:eastAsia="Times New Roman" w:hAnsi="Times New Roman" w:cs="Times New Roman"/>
                <w:sz w:val="26"/>
                <w:szCs w:val="26"/>
              </w:rPr>
              <w:t xml:space="preserve"> </w:t>
            </w:r>
            <w:proofErr w:type="spellStart"/>
            <w:r w:rsidRPr="007756B9">
              <w:rPr>
                <w:rFonts w:ascii="Times New Roman" w:eastAsia="Times New Roman" w:hAnsi="Times New Roman" w:cs="Times New Roman"/>
                <w:sz w:val="26"/>
                <w:szCs w:val="26"/>
              </w:rPr>
              <w:t>of</w:t>
            </w:r>
            <w:proofErr w:type="spellEnd"/>
            <w:r w:rsidRPr="007756B9">
              <w:rPr>
                <w:rFonts w:ascii="Times New Roman" w:eastAsia="Times New Roman" w:hAnsi="Times New Roman" w:cs="Times New Roman"/>
                <w:sz w:val="26"/>
                <w:szCs w:val="26"/>
              </w:rPr>
              <w:t xml:space="preserve"> </w:t>
            </w:r>
            <w:proofErr w:type="spellStart"/>
            <w:r w:rsidRPr="007756B9">
              <w:rPr>
                <w:rFonts w:ascii="Times New Roman" w:eastAsia="Times New Roman" w:hAnsi="Times New Roman" w:cs="Times New Roman"/>
                <w:sz w:val="26"/>
                <w:szCs w:val="26"/>
              </w:rPr>
              <w:t>financing</w:t>
            </w:r>
            <w:proofErr w:type="spellEnd"/>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5C3980" w:rsidRDefault="006D52ED" w:rsidP="006D52ED">
            <w:pPr>
              <w:spacing w:after="0" w:line="240" w:lineRule="auto"/>
              <w:jc w:val="center"/>
              <w:textAlignment w:val="baseline"/>
              <w:rPr>
                <w:rFonts w:ascii="Arial" w:eastAsia="Times New Roman" w:hAnsi="Arial" w:cs="Arial"/>
                <w:sz w:val="26"/>
                <w:szCs w:val="26"/>
              </w:rPr>
            </w:pPr>
            <w:r w:rsidRPr="005C3980">
              <w:rPr>
                <w:rFonts w:ascii="Times New Roman" w:eastAsia="Times New Roman" w:hAnsi="Times New Roman" w:cs="Times New Roman"/>
                <w:color w:val="000000"/>
                <w:kern w:val="24"/>
                <w:sz w:val="26"/>
                <w:szCs w:val="26"/>
              </w:rPr>
              <w:t xml:space="preserve">Объем финансирования </w:t>
            </w:r>
          </w:p>
          <w:p w:rsidR="006D52ED" w:rsidRDefault="006D52ED" w:rsidP="006D52ED">
            <w:pPr>
              <w:spacing w:after="0" w:line="240" w:lineRule="auto"/>
              <w:jc w:val="center"/>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(в долларах США)</w:t>
            </w:r>
          </w:p>
          <w:p w:rsidR="007756B9" w:rsidRPr="00B97DE6" w:rsidRDefault="007756B9" w:rsidP="007756B9">
            <w:pPr>
              <w:spacing w:after="0" w:line="240" w:lineRule="auto"/>
              <w:jc w:val="center"/>
              <w:textAlignment w:val="baseline"/>
              <w:rPr>
                <w:rFonts w:ascii="Times New Roman" w:eastAsia="Times New Roman" w:hAnsi="Times New Roman" w:cs="Times New Roman"/>
                <w:sz w:val="26"/>
                <w:szCs w:val="26"/>
                <w:lang w:val="en-US"/>
              </w:rPr>
            </w:pPr>
            <w:r w:rsidRPr="00B97DE6">
              <w:rPr>
                <w:rFonts w:ascii="Times New Roman" w:eastAsia="Times New Roman" w:hAnsi="Times New Roman" w:cs="Times New Roman"/>
                <w:sz w:val="26"/>
                <w:szCs w:val="26"/>
                <w:lang w:val="en-US"/>
              </w:rPr>
              <w:t xml:space="preserve">Amount of financing </w:t>
            </w:r>
          </w:p>
          <w:p w:rsidR="007756B9" w:rsidRPr="00B97DE6" w:rsidRDefault="007756B9" w:rsidP="007756B9">
            <w:pPr>
              <w:spacing w:after="0" w:line="240" w:lineRule="auto"/>
              <w:jc w:val="center"/>
              <w:textAlignment w:val="baseline"/>
              <w:rPr>
                <w:rFonts w:ascii="Arial" w:eastAsia="Times New Roman" w:hAnsi="Arial" w:cs="Arial"/>
                <w:sz w:val="26"/>
                <w:szCs w:val="26"/>
                <w:lang w:val="en-US"/>
              </w:rPr>
            </w:pPr>
            <w:r w:rsidRPr="00B97DE6">
              <w:rPr>
                <w:rFonts w:ascii="Times New Roman" w:eastAsia="Times New Roman" w:hAnsi="Times New Roman" w:cs="Times New Roman"/>
                <w:sz w:val="26"/>
                <w:szCs w:val="26"/>
                <w:lang w:val="en-US"/>
              </w:rPr>
              <w:t>(in us dollars)</w:t>
            </w:r>
          </w:p>
        </w:tc>
      </w:tr>
      <w:tr w:rsidR="006D52ED" w:rsidRPr="005C3980" w:rsidTr="00A50A2D">
        <w:trPr>
          <w:trHeight w:val="392"/>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Default="006D52ED" w:rsidP="006D52ED">
            <w:pPr>
              <w:spacing w:after="0" w:line="240" w:lineRule="auto"/>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Средства донора</w:t>
            </w:r>
          </w:p>
          <w:p w:rsidR="007756B9" w:rsidRPr="005C3980" w:rsidRDefault="007756B9" w:rsidP="006D52ED">
            <w:pPr>
              <w:spacing w:after="0" w:line="240" w:lineRule="auto"/>
              <w:textAlignment w:val="baseline"/>
              <w:rPr>
                <w:rFonts w:ascii="Times New Roman" w:eastAsia="Times New Roman" w:hAnsi="Times New Roman" w:cs="Times New Roman"/>
                <w:sz w:val="26"/>
                <w:szCs w:val="26"/>
              </w:rPr>
            </w:pPr>
            <w:proofErr w:type="spellStart"/>
            <w:r w:rsidRPr="007756B9">
              <w:rPr>
                <w:rFonts w:ascii="Times New Roman" w:eastAsia="Times New Roman" w:hAnsi="Times New Roman" w:cs="Times New Roman"/>
                <w:sz w:val="26"/>
                <w:szCs w:val="26"/>
              </w:rPr>
              <w:t>Donor</w:t>
            </w:r>
            <w:proofErr w:type="spellEnd"/>
            <w:r w:rsidRPr="007756B9">
              <w:rPr>
                <w:rFonts w:ascii="Times New Roman" w:eastAsia="Times New Roman" w:hAnsi="Times New Roman" w:cs="Times New Roman"/>
                <w:sz w:val="26"/>
                <w:szCs w:val="26"/>
              </w:rPr>
              <w:t xml:space="preserve"> </w:t>
            </w:r>
            <w:proofErr w:type="spellStart"/>
            <w:r w:rsidRPr="007756B9">
              <w:rPr>
                <w:rFonts w:ascii="Times New Roman" w:eastAsia="Times New Roman" w:hAnsi="Times New Roman" w:cs="Times New Roman"/>
                <w:sz w:val="26"/>
                <w:szCs w:val="26"/>
              </w:rPr>
              <w:t>funds</w:t>
            </w:r>
            <w:proofErr w:type="spellEnd"/>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5C3980" w:rsidRDefault="000D7590" w:rsidP="000D759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r w:rsidR="008E10A0" w:rsidRPr="005C3980">
              <w:rPr>
                <w:rFonts w:ascii="Times New Roman" w:eastAsia="Times New Roman" w:hAnsi="Times New Roman" w:cs="Times New Roman"/>
                <w:sz w:val="26"/>
                <w:szCs w:val="26"/>
              </w:rPr>
              <w:t>000</w:t>
            </w:r>
          </w:p>
        </w:tc>
      </w:tr>
      <w:tr w:rsidR="006D52ED" w:rsidRPr="005C3980" w:rsidTr="00A50A2D">
        <w:trPr>
          <w:trHeight w:val="256"/>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Default="006D52ED" w:rsidP="006D52ED">
            <w:pPr>
              <w:spacing w:after="0" w:line="240" w:lineRule="auto"/>
              <w:textAlignment w:val="baseline"/>
              <w:rPr>
                <w:rFonts w:ascii="Times New Roman" w:eastAsia="Times New Roman" w:hAnsi="Times New Roman" w:cs="Times New Roman"/>
                <w:color w:val="000000"/>
                <w:kern w:val="24"/>
                <w:sz w:val="26"/>
                <w:szCs w:val="26"/>
              </w:rPr>
            </w:pPr>
            <w:proofErr w:type="spellStart"/>
            <w:r w:rsidRPr="005C3980">
              <w:rPr>
                <w:rFonts w:ascii="Times New Roman" w:eastAsia="Times New Roman" w:hAnsi="Times New Roman" w:cs="Times New Roman"/>
                <w:color w:val="000000"/>
                <w:kern w:val="24"/>
                <w:sz w:val="26"/>
                <w:szCs w:val="26"/>
              </w:rPr>
              <w:t>Софинансирование</w:t>
            </w:r>
            <w:proofErr w:type="spellEnd"/>
          </w:p>
          <w:p w:rsidR="007756B9" w:rsidRPr="005C3980" w:rsidRDefault="007756B9" w:rsidP="006D52ED">
            <w:pPr>
              <w:spacing w:after="0" w:line="240" w:lineRule="auto"/>
              <w:textAlignment w:val="baseline"/>
              <w:rPr>
                <w:rFonts w:ascii="Times New Roman" w:eastAsia="Times New Roman" w:hAnsi="Times New Roman" w:cs="Times New Roman"/>
                <w:sz w:val="26"/>
                <w:szCs w:val="26"/>
              </w:rPr>
            </w:pPr>
            <w:proofErr w:type="spellStart"/>
            <w:r w:rsidRPr="007756B9">
              <w:rPr>
                <w:rFonts w:ascii="Times New Roman" w:eastAsia="Times New Roman" w:hAnsi="Times New Roman" w:cs="Times New Roman"/>
                <w:sz w:val="26"/>
                <w:szCs w:val="26"/>
              </w:rPr>
              <w:t>Co-financing</w:t>
            </w:r>
            <w:proofErr w:type="spellEnd"/>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5C3980" w:rsidRDefault="002029B6" w:rsidP="006D52ED">
            <w:pPr>
              <w:spacing w:after="0" w:line="240" w:lineRule="auto"/>
              <w:rPr>
                <w:rFonts w:ascii="Times New Roman" w:eastAsia="Times New Roman" w:hAnsi="Times New Roman" w:cs="Times New Roman"/>
                <w:sz w:val="26"/>
                <w:szCs w:val="26"/>
              </w:rPr>
            </w:pPr>
            <w:r w:rsidRPr="005C3980">
              <w:rPr>
                <w:rFonts w:ascii="Times New Roman" w:eastAsia="Times New Roman" w:hAnsi="Times New Roman" w:cs="Times New Roman"/>
                <w:sz w:val="26"/>
                <w:szCs w:val="26"/>
              </w:rPr>
              <w:t>500</w:t>
            </w:r>
          </w:p>
        </w:tc>
      </w:tr>
      <w:tr w:rsidR="006D52ED" w:rsidRPr="000D7590" w:rsidTr="007756B9">
        <w:trPr>
          <w:trHeight w:val="66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Default="006D52ED" w:rsidP="006D52ED">
            <w:pPr>
              <w:spacing w:after="0" w:line="240" w:lineRule="auto"/>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8. Место реализации проекта (область/район, город):</w:t>
            </w:r>
            <w:r w:rsidR="008E10A0" w:rsidRPr="005C3980">
              <w:rPr>
                <w:rFonts w:ascii="Times New Roman" w:eastAsia="Times New Roman" w:hAnsi="Times New Roman" w:cs="Times New Roman"/>
                <w:color w:val="000000"/>
                <w:kern w:val="24"/>
                <w:sz w:val="26"/>
                <w:szCs w:val="26"/>
              </w:rPr>
              <w:t xml:space="preserve"> Витебск</w:t>
            </w:r>
            <w:r w:rsidR="00A50A2D">
              <w:rPr>
                <w:rFonts w:ascii="Times New Roman" w:eastAsia="Times New Roman" w:hAnsi="Times New Roman" w:cs="Times New Roman"/>
                <w:color w:val="000000"/>
                <w:kern w:val="24"/>
                <w:sz w:val="26"/>
                <w:szCs w:val="26"/>
              </w:rPr>
              <w:t>, Первомайский район</w:t>
            </w:r>
          </w:p>
          <w:p w:rsidR="007756B9" w:rsidRPr="007756B9" w:rsidRDefault="007756B9" w:rsidP="006D52ED">
            <w:pPr>
              <w:spacing w:after="0" w:line="240" w:lineRule="auto"/>
              <w:textAlignment w:val="baseline"/>
              <w:rPr>
                <w:rFonts w:ascii="Times New Roman" w:eastAsia="Times New Roman" w:hAnsi="Times New Roman" w:cs="Times New Roman"/>
                <w:color w:val="000000"/>
                <w:kern w:val="24"/>
                <w:sz w:val="26"/>
                <w:szCs w:val="26"/>
                <w:lang w:val="en-US"/>
              </w:rPr>
            </w:pPr>
            <w:r w:rsidRPr="007756B9">
              <w:rPr>
                <w:rFonts w:ascii="Times New Roman" w:eastAsia="Times New Roman" w:hAnsi="Times New Roman" w:cs="Times New Roman"/>
                <w:color w:val="000000"/>
                <w:kern w:val="24"/>
                <w:sz w:val="26"/>
                <w:szCs w:val="26"/>
                <w:lang w:val="en-US"/>
              </w:rPr>
              <w:t xml:space="preserve">8. Project location (region/ district, city): Vitebsk, </w:t>
            </w:r>
            <w:proofErr w:type="spellStart"/>
            <w:r w:rsidRPr="007756B9">
              <w:rPr>
                <w:rFonts w:ascii="Times New Roman" w:eastAsia="Times New Roman" w:hAnsi="Times New Roman" w:cs="Times New Roman"/>
                <w:color w:val="000000"/>
                <w:kern w:val="24"/>
                <w:sz w:val="26"/>
                <w:szCs w:val="26"/>
                <w:lang w:val="en-US"/>
              </w:rPr>
              <w:t>Pervomaisky</w:t>
            </w:r>
            <w:proofErr w:type="spellEnd"/>
            <w:r w:rsidRPr="007756B9">
              <w:rPr>
                <w:rFonts w:ascii="Times New Roman" w:eastAsia="Times New Roman" w:hAnsi="Times New Roman" w:cs="Times New Roman"/>
                <w:color w:val="000000"/>
                <w:kern w:val="24"/>
                <w:sz w:val="26"/>
                <w:szCs w:val="26"/>
                <w:lang w:val="en-US"/>
              </w:rPr>
              <w:t xml:space="preserve"> district</w:t>
            </w:r>
          </w:p>
        </w:tc>
      </w:tr>
      <w:tr w:rsidR="006D52ED" w:rsidRPr="000D7590" w:rsidTr="006D52ED">
        <w:trPr>
          <w:trHeight w:val="1050"/>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9B6" w:rsidRPr="005C3980" w:rsidRDefault="006D52ED"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 xml:space="preserve">9. Контактное лицо: </w:t>
            </w:r>
            <w:proofErr w:type="spellStart"/>
            <w:r w:rsidR="008E10A0" w:rsidRPr="005C3980">
              <w:rPr>
                <w:rFonts w:ascii="Times New Roman" w:eastAsia="Times New Roman" w:hAnsi="Times New Roman" w:cs="Times New Roman"/>
                <w:color w:val="000000"/>
                <w:kern w:val="24"/>
                <w:sz w:val="26"/>
                <w:szCs w:val="26"/>
              </w:rPr>
              <w:t>О.А.Довгяло</w:t>
            </w:r>
            <w:proofErr w:type="spellEnd"/>
            <w:r w:rsidR="008E10A0" w:rsidRPr="005C3980">
              <w:rPr>
                <w:rFonts w:ascii="Times New Roman" w:eastAsia="Times New Roman" w:hAnsi="Times New Roman" w:cs="Times New Roman"/>
                <w:color w:val="000000"/>
                <w:kern w:val="24"/>
                <w:sz w:val="26"/>
                <w:szCs w:val="26"/>
              </w:rPr>
              <w:t>, заведующий отделением, 80212340432</w:t>
            </w:r>
            <w:r w:rsidR="00172726" w:rsidRPr="005C3980">
              <w:rPr>
                <w:rFonts w:ascii="Times New Roman" w:eastAsia="Times New Roman" w:hAnsi="Times New Roman" w:cs="Times New Roman"/>
                <w:color w:val="000000"/>
                <w:kern w:val="24"/>
                <w:sz w:val="26"/>
                <w:szCs w:val="26"/>
              </w:rPr>
              <w:t>,</w:t>
            </w:r>
          </w:p>
          <w:p w:rsidR="006D52ED" w:rsidRPr="005C3980" w:rsidRDefault="00172726"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26"/>
                <w:szCs w:val="26"/>
              </w:rPr>
            </w:pPr>
            <w:r w:rsidRPr="005C3980">
              <w:rPr>
                <w:rFonts w:ascii="Times New Roman" w:eastAsia="Times New Roman" w:hAnsi="Times New Roman" w:cs="Times New Roman"/>
                <w:color w:val="000000"/>
                <w:kern w:val="24"/>
                <w:sz w:val="26"/>
                <w:szCs w:val="26"/>
              </w:rPr>
              <w:t xml:space="preserve"> </w:t>
            </w:r>
            <w:proofErr w:type="spellStart"/>
            <w:r w:rsidRPr="005C3980">
              <w:rPr>
                <w:rFonts w:ascii="Times New Roman" w:eastAsia="Times New Roman" w:hAnsi="Times New Roman" w:cs="Times New Roman"/>
                <w:color w:val="000000"/>
                <w:kern w:val="24"/>
                <w:sz w:val="26"/>
                <w:szCs w:val="26"/>
                <w:lang w:val="en-US"/>
              </w:rPr>
              <w:t>osar</w:t>
            </w:r>
            <w:proofErr w:type="spellEnd"/>
            <w:r w:rsidRPr="005C3980">
              <w:rPr>
                <w:rFonts w:ascii="Times New Roman" w:eastAsia="Times New Roman" w:hAnsi="Times New Roman" w:cs="Times New Roman"/>
                <w:color w:val="000000"/>
                <w:kern w:val="24"/>
                <w:sz w:val="26"/>
                <w:szCs w:val="26"/>
              </w:rPr>
              <w:t>-</w:t>
            </w:r>
            <w:proofErr w:type="spellStart"/>
            <w:r w:rsidRPr="005C3980">
              <w:rPr>
                <w:rFonts w:ascii="Times New Roman" w:eastAsia="Times New Roman" w:hAnsi="Times New Roman" w:cs="Times New Roman"/>
                <w:color w:val="000000"/>
                <w:kern w:val="24"/>
                <w:sz w:val="26"/>
                <w:szCs w:val="26"/>
                <w:lang w:val="en-US"/>
              </w:rPr>
              <w:t>tcson</w:t>
            </w:r>
            <w:proofErr w:type="spellEnd"/>
            <w:r w:rsidRPr="005C3980">
              <w:rPr>
                <w:rFonts w:ascii="Times New Roman" w:eastAsia="Times New Roman" w:hAnsi="Times New Roman" w:cs="Times New Roman"/>
                <w:color w:val="000000"/>
                <w:kern w:val="24"/>
                <w:sz w:val="26"/>
                <w:szCs w:val="26"/>
              </w:rPr>
              <w:t>@</w:t>
            </w:r>
            <w:r w:rsidRPr="005C3980">
              <w:rPr>
                <w:rFonts w:ascii="Times New Roman" w:eastAsia="Times New Roman" w:hAnsi="Times New Roman" w:cs="Times New Roman"/>
                <w:color w:val="000000"/>
                <w:kern w:val="24"/>
                <w:sz w:val="26"/>
                <w:szCs w:val="26"/>
                <w:lang w:val="en-US"/>
              </w:rPr>
              <w:t>mail</w:t>
            </w:r>
            <w:r w:rsidRPr="005C3980">
              <w:rPr>
                <w:rFonts w:ascii="Times New Roman" w:eastAsia="Times New Roman" w:hAnsi="Times New Roman" w:cs="Times New Roman"/>
                <w:color w:val="000000"/>
                <w:kern w:val="24"/>
                <w:sz w:val="26"/>
                <w:szCs w:val="26"/>
              </w:rPr>
              <w:t>.</w:t>
            </w:r>
            <w:proofErr w:type="spellStart"/>
            <w:r w:rsidRPr="005C3980">
              <w:rPr>
                <w:rFonts w:ascii="Times New Roman" w:eastAsia="Times New Roman" w:hAnsi="Times New Roman" w:cs="Times New Roman"/>
                <w:color w:val="000000"/>
                <w:kern w:val="24"/>
                <w:sz w:val="26"/>
                <w:szCs w:val="26"/>
                <w:lang w:val="en-US"/>
              </w:rPr>
              <w:t>ru</w:t>
            </w:r>
            <w:proofErr w:type="spellEnd"/>
          </w:p>
          <w:p w:rsidR="006D52ED" w:rsidRDefault="006D52ED"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6"/>
                <w:szCs w:val="26"/>
              </w:rPr>
            </w:pPr>
            <w:r w:rsidRPr="005C3980">
              <w:rPr>
                <w:rFonts w:ascii="Times New Roman" w:eastAsia="Times New Roman" w:hAnsi="Times New Roman" w:cs="Times New Roman"/>
                <w:color w:val="000000"/>
                <w:kern w:val="24"/>
                <w:sz w:val="26"/>
                <w:szCs w:val="26"/>
              </w:rPr>
              <w:t>инициалы, фамилия, должность, телефон, адрес электронной почты</w:t>
            </w:r>
          </w:p>
          <w:p w:rsidR="007756B9" w:rsidRPr="007756B9" w:rsidRDefault="007756B9" w:rsidP="007756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sz w:val="26"/>
                <w:szCs w:val="26"/>
                <w:lang w:val="en-US"/>
              </w:rPr>
            </w:pPr>
            <w:r w:rsidRPr="007756B9">
              <w:rPr>
                <w:rFonts w:ascii="Times New Roman" w:eastAsia="Times New Roman" w:hAnsi="Times New Roman" w:cs="Times New Roman"/>
                <w:sz w:val="26"/>
                <w:szCs w:val="26"/>
                <w:lang w:val="en-US"/>
              </w:rPr>
              <w:t xml:space="preserve">9. Contact person: O. O. </w:t>
            </w:r>
            <w:proofErr w:type="spellStart"/>
            <w:r w:rsidRPr="007756B9">
              <w:rPr>
                <w:rFonts w:ascii="Times New Roman" w:eastAsia="Times New Roman" w:hAnsi="Times New Roman" w:cs="Times New Roman"/>
                <w:sz w:val="26"/>
                <w:szCs w:val="26"/>
                <w:lang w:val="en-US"/>
              </w:rPr>
              <w:t>Dovgyalo</w:t>
            </w:r>
            <w:proofErr w:type="spellEnd"/>
            <w:r w:rsidRPr="007756B9">
              <w:rPr>
                <w:rFonts w:ascii="Times New Roman" w:eastAsia="Times New Roman" w:hAnsi="Times New Roman" w:cs="Times New Roman"/>
                <w:sz w:val="26"/>
                <w:szCs w:val="26"/>
                <w:lang w:val="en-US"/>
              </w:rPr>
              <w:t xml:space="preserve">, head of </w:t>
            </w:r>
            <w:r w:rsidR="004A44DE" w:rsidRPr="004A44DE">
              <w:rPr>
                <w:rFonts w:ascii="Times New Roman" w:eastAsia="Times New Roman" w:hAnsi="Times New Roman" w:cs="Times New Roman"/>
                <w:sz w:val="26"/>
                <w:szCs w:val="26"/>
                <w:lang w:val="en-US"/>
              </w:rPr>
              <w:t xml:space="preserve"> </w:t>
            </w:r>
            <w:r w:rsidRPr="007756B9">
              <w:rPr>
                <w:rFonts w:ascii="Times New Roman" w:eastAsia="Times New Roman" w:hAnsi="Times New Roman" w:cs="Times New Roman"/>
                <w:sz w:val="26"/>
                <w:szCs w:val="26"/>
                <w:lang w:val="en-US"/>
              </w:rPr>
              <w:t>Department, 80212340432,</w:t>
            </w:r>
          </w:p>
          <w:p w:rsidR="007756B9" w:rsidRPr="00B97DE6" w:rsidRDefault="007756B9" w:rsidP="007756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sz w:val="26"/>
                <w:szCs w:val="26"/>
                <w:lang w:val="en-US"/>
              </w:rPr>
            </w:pPr>
            <w:r w:rsidRPr="007756B9">
              <w:rPr>
                <w:rFonts w:ascii="Times New Roman" w:eastAsia="Times New Roman" w:hAnsi="Times New Roman" w:cs="Times New Roman"/>
                <w:sz w:val="26"/>
                <w:szCs w:val="26"/>
                <w:lang w:val="en-US"/>
              </w:rPr>
              <w:t xml:space="preserve"> </w:t>
            </w:r>
            <w:r w:rsidRPr="00B97DE6">
              <w:rPr>
                <w:rFonts w:ascii="Times New Roman" w:eastAsia="Times New Roman" w:hAnsi="Times New Roman" w:cs="Times New Roman"/>
                <w:sz w:val="26"/>
                <w:szCs w:val="26"/>
                <w:lang w:val="en-US"/>
              </w:rPr>
              <w:t>osar-tcson@mail.ru</w:t>
            </w:r>
          </w:p>
          <w:p w:rsidR="007756B9" w:rsidRPr="007756B9" w:rsidRDefault="007756B9" w:rsidP="007756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26"/>
                <w:szCs w:val="26"/>
                <w:lang w:val="en-US"/>
              </w:rPr>
            </w:pPr>
            <w:r w:rsidRPr="007756B9">
              <w:rPr>
                <w:rFonts w:ascii="Times New Roman" w:eastAsia="Times New Roman" w:hAnsi="Times New Roman" w:cs="Times New Roman"/>
                <w:sz w:val="26"/>
                <w:szCs w:val="26"/>
                <w:lang w:val="en-US"/>
              </w:rPr>
              <w:t>initials, surname, position, phone, e - mail address</w:t>
            </w:r>
          </w:p>
        </w:tc>
      </w:tr>
    </w:tbl>
    <w:p w:rsidR="00741538" w:rsidRPr="007756B9" w:rsidRDefault="00741538">
      <w:pPr>
        <w:rPr>
          <w:lang w:val="en-US"/>
        </w:rPr>
      </w:pPr>
    </w:p>
    <w:sectPr w:rsidR="00741538" w:rsidRPr="007756B9" w:rsidSect="004A44D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52ED"/>
    <w:rsid w:val="000D7590"/>
    <w:rsid w:val="001362F4"/>
    <w:rsid w:val="00172726"/>
    <w:rsid w:val="002029B6"/>
    <w:rsid w:val="002602F1"/>
    <w:rsid w:val="004A44DE"/>
    <w:rsid w:val="005C3980"/>
    <w:rsid w:val="006351CD"/>
    <w:rsid w:val="006D52ED"/>
    <w:rsid w:val="00741538"/>
    <w:rsid w:val="007756B9"/>
    <w:rsid w:val="007C7A8C"/>
    <w:rsid w:val="008E10A0"/>
    <w:rsid w:val="009E0C4B"/>
    <w:rsid w:val="00A50A2D"/>
    <w:rsid w:val="00B97DE6"/>
    <w:rsid w:val="00C934A3"/>
    <w:rsid w:val="00D3319E"/>
    <w:rsid w:val="00D73F0E"/>
    <w:rsid w:val="00EB1FD3"/>
    <w:rsid w:val="00EE6BDA"/>
    <w:rsid w:val="00F03FDB"/>
    <w:rsid w:val="00F33374"/>
    <w:rsid w:val="00FB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E10A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Пользователь Windows</cp:lastModifiedBy>
  <cp:revision>9</cp:revision>
  <cp:lastPrinted>2018-10-23T14:02:00Z</cp:lastPrinted>
  <dcterms:created xsi:type="dcterms:W3CDTF">2018-10-23T14:04:00Z</dcterms:created>
  <dcterms:modified xsi:type="dcterms:W3CDTF">2019-03-14T08:43:00Z</dcterms:modified>
</cp:coreProperties>
</file>